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B8E" w:rsidRDefault="007B6B8E" w:rsidP="0085791A">
      <w:pPr>
        <w:spacing w:before="120" w:after="120" w:line="240" w:lineRule="auto"/>
        <w:ind w:left="60" w:right="60"/>
        <w:outlineLvl w:val="2"/>
        <w:rPr>
          <w:rFonts w:ascii="Verdana" w:eastAsia="Times New Roman" w:hAnsi="Verdana" w:cs="Times New Roman"/>
          <w:b/>
          <w:bCs/>
          <w:color w:val="5CA030"/>
          <w:sz w:val="29"/>
          <w:szCs w:val="29"/>
        </w:rPr>
      </w:pPr>
      <w:bookmarkStart w:id="0" w:name="_GoBack"/>
      <w:r>
        <w:rPr>
          <w:rFonts w:ascii="Verdana" w:eastAsia="Times New Roman" w:hAnsi="Verdana" w:cs="Times New Roman"/>
          <w:b/>
          <w:bCs/>
          <w:noProof/>
          <w:color w:val="5CA030"/>
          <w:sz w:val="29"/>
          <w:szCs w:val="29"/>
        </w:rPr>
        <w:drawing>
          <wp:inline distT="0" distB="0" distL="0" distR="0">
            <wp:extent cx="6468676" cy="132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1).png"/>
                    <pic:cNvPicPr/>
                  </pic:nvPicPr>
                  <pic:blipFill rotWithShape="1">
                    <a:blip r:embed="rId5">
                      <a:extLst>
                        <a:ext uri="{28A0092B-C50C-407E-A947-70E740481C1C}">
                          <a14:useLocalDpi xmlns:a14="http://schemas.microsoft.com/office/drawing/2010/main" val="0"/>
                        </a:ext>
                      </a:extLst>
                    </a:blip>
                    <a:srcRect b="36027"/>
                    <a:stretch/>
                  </pic:blipFill>
                  <pic:spPr bwMode="auto">
                    <a:xfrm>
                      <a:off x="0" y="0"/>
                      <a:ext cx="6499242" cy="1327041"/>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7B6B8E" w:rsidRDefault="007B6B8E" w:rsidP="0085791A">
      <w:pPr>
        <w:spacing w:before="120" w:after="120" w:line="240" w:lineRule="auto"/>
        <w:ind w:left="60" w:right="60"/>
        <w:outlineLvl w:val="2"/>
        <w:rPr>
          <w:rFonts w:ascii="Verdana" w:eastAsia="Times New Roman" w:hAnsi="Verdana" w:cs="Times New Roman"/>
          <w:b/>
          <w:bCs/>
          <w:color w:val="5CA030"/>
          <w:sz w:val="29"/>
          <w:szCs w:val="29"/>
        </w:rPr>
      </w:pPr>
    </w:p>
    <w:p w:rsidR="0085791A" w:rsidRPr="0085791A" w:rsidRDefault="0085791A" w:rsidP="0085791A">
      <w:pPr>
        <w:spacing w:before="120" w:after="120" w:line="240" w:lineRule="auto"/>
        <w:ind w:left="60" w:right="60"/>
        <w:outlineLvl w:val="2"/>
        <w:rPr>
          <w:rFonts w:ascii="Verdana" w:eastAsia="Times New Roman" w:hAnsi="Verdana" w:cs="Times New Roman"/>
          <w:b/>
          <w:bCs/>
          <w:color w:val="5CA030"/>
          <w:sz w:val="29"/>
          <w:szCs w:val="29"/>
        </w:rPr>
      </w:pPr>
      <w:r w:rsidRPr="0085791A">
        <w:rPr>
          <w:rFonts w:ascii="Verdana" w:eastAsia="Times New Roman" w:hAnsi="Verdana" w:cs="Times New Roman"/>
          <w:b/>
          <w:bCs/>
          <w:color w:val="5CA030"/>
          <w:sz w:val="29"/>
          <w:szCs w:val="29"/>
        </w:rPr>
        <w:t>Wednesday 30th November, 2016</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64"/>
        <w:gridCol w:w="7462"/>
      </w:tblGrid>
      <w:tr w:rsidR="0085791A" w:rsidRPr="0085791A" w:rsidTr="0085791A">
        <w:trPr>
          <w:tblCellSpacing w:w="15" w:type="dxa"/>
        </w:trPr>
        <w:tc>
          <w:tcPr>
            <w:tcW w:w="850" w:type="pct"/>
            <w:shd w:val="clear" w:color="auto" w:fill="C9E9FC"/>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8:00am - 5:00pm</w:t>
            </w:r>
          </w:p>
        </w:tc>
        <w:tc>
          <w:tcPr>
            <w:tcW w:w="0" w:type="auto"/>
            <w:shd w:val="clear" w:color="auto" w:fill="C9E9FC"/>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Registration</w:t>
            </w:r>
            <w:r w:rsidRPr="0085791A">
              <w:rPr>
                <w:rFonts w:ascii="Verdana" w:eastAsia="Times New Roman" w:hAnsi="Verdana" w:cs="Times New Roman"/>
                <w:color w:val="000000"/>
                <w:sz w:val="21"/>
                <w:szCs w:val="21"/>
              </w:rPr>
              <w:br/>
              <w:t>Venue: National Ballroom Foyer, Hotel Realm</w:t>
            </w:r>
          </w:p>
        </w:tc>
      </w:tr>
      <w:tr w:rsidR="0085791A" w:rsidRPr="0085791A" w:rsidTr="0085791A">
        <w:trPr>
          <w:tblCellSpacing w:w="15" w:type="dxa"/>
        </w:trPr>
        <w:tc>
          <w:tcPr>
            <w:tcW w:w="850" w:type="pct"/>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8:30am - 10:30am</w:t>
            </w:r>
          </w:p>
        </w:tc>
        <w:tc>
          <w:tcPr>
            <w:tcW w:w="0" w:type="auto"/>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Official Opening</w:t>
            </w:r>
            <w:r w:rsidRPr="0085791A">
              <w:rPr>
                <w:rFonts w:ascii="Verdana" w:eastAsia="Times New Roman" w:hAnsi="Verdana" w:cs="Times New Roman"/>
                <w:color w:val="000000"/>
                <w:sz w:val="21"/>
                <w:szCs w:val="21"/>
              </w:rPr>
              <w:br/>
              <w:t>Room: National Ballroom 2 &amp; 3</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Master of Ceremonies</w:t>
            </w:r>
            <w:r w:rsidRPr="0085791A">
              <w:rPr>
                <w:rFonts w:ascii="Verdana" w:eastAsia="Times New Roman" w:hAnsi="Verdana" w:cs="Times New Roman"/>
                <w:color w:val="000000"/>
                <w:sz w:val="21"/>
                <w:szCs w:val="21"/>
              </w:rPr>
              <w:br/>
            </w:r>
            <w:hyperlink r:id="rId6" w:anchor="jacobs_genevieve" w:history="1">
              <w:r w:rsidRPr="0085791A">
                <w:rPr>
                  <w:rFonts w:ascii="Verdana" w:eastAsia="Times New Roman" w:hAnsi="Verdana" w:cs="Times New Roman"/>
                  <w:color w:val="009FE3"/>
                  <w:sz w:val="21"/>
                  <w:szCs w:val="21"/>
                  <w:u w:val="single"/>
                </w:rPr>
                <w:t>Genevieve Jacobs</w:t>
              </w:r>
            </w:hyperlink>
            <w:r w:rsidRPr="0085791A">
              <w:rPr>
                <w:rFonts w:ascii="Verdana" w:eastAsia="Times New Roman" w:hAnsi="Verdana" w:cs="Times New Roman"/>
                <w:color w:val="000000"/>
                <w:sz w:val="21"/>
                <w:szCs w:val="21"/>
              </w:rPr>
              <w:t>, Journalist &amp; ABC Presenter</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Presidents Welcome</w:t>
            </w:r>
            <w:r w:rsidRPr="0085791A">
              <w:rPr>
                <w:rFonts w:ascii="Verdana" w:eastAsia="Times New Roman" w:hAnsi="Verdana" w:cs="Times New Roman"/>
                <w:color w:val="000000"/>
                <w:sz w:val="21"/>
                <w:szCs w:val="21"/>
              </w:rPr>
              <w:br/>
            </w:r>
            <w:hyperlink r:id="rId7" w:anchor="mclennan_darlene" w:history="1">
              <w:r w:rsidRPr="0085791A">
                <w:rPr>
                  <w:rFonts w:ascii="Verdana" w:eastAsia="Times New Roman" w:hAnsi="Verdana" w:cs="Times New Roman"/>
                  <w:color w:val="009FE3"/>
                  <w:sz w:val="21"/>
                  <w:szCs w:val="21"/>
                  <w:u w:val="single"/>
                </w:rPr>
                <w:t>Darlene McLennan</w:t>
              </w:r>
            </w:hyperlink>
            <w:r w:rsidRPr="0085791A">
              <w:rPr>
                <w:rFonts w:ascii="Verdana" w:eastAsia="Times New Roman" w:hAnsi="Verdana" w:cs="Times New Roman"/>
                <w:color w:val="000000"/>
                <w:sz w:val="21"/>
                <w:szCs w:val="21"/>
              </w:rPr>
              <w:t>, ATEND</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Welcome to Country</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Pathways Co - Chairs Welcome</w:t>
            </w:r>
            <w:r w:rsidRPr="0085791A">
              <w:rPr>
                <w:rFonts w:ascii="Verdana" w:eastAsia="Times New Roman" w:hAnsi="Verdana" w:cs="Times New Roman"/>
                <w:color w:val="000000"/>
                <w:sz w:val="21"/>
                <w:szCs w:val="21"/>
              </w:rPr>
              <w:br/>
              <w:t>Julie Harrison, Australian National University &amp;</w:t>
            </w:r>
            <w:r w:rsidRPr="0085791A">
              <w:rPr>
                <w:rFonts w:ascii="Verdana" w:eastAsia="Times New Roman" w:hAnsi="Verdana" w:cs="Times New Roman"/>
                <w:color w:val="000000"/>
                <w:sz w:val="21"/>
                <w:szCs w:val="21"/>
              </w:rPr>
              <w:br/>
              <w:t>Melanie Kovacs, University of Canberra</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Keynote Opening Address - Re-framing our Attitudes and Perspectives</w:t>
            </w:r>
            <w:r w:rsidRPr="0085791A">
              <w:rPr>
                <w:rFonts w:ascii="Verdana" w:eastAsia="Times New Roman" w:hAnsi="Verdana" w:cs="Times New Roman"/>
                <w:color w:val="000000"/>
                <w:sz w:val="21"/>
                <w:szCs w:val="21"/>
              </w:rPr>
              <w:br/>
            </w:r>
            <w:hyperlink r:id="rId8" w:anchor="levitzke_gray_drisana" w:history="1">
              <w:proofErr w:type="spellStart"/>
              <w:r w:rsidRPr="0085791A">
                <w:rPr>
                  <w:rFonts w:ascii="Verdana" w:eastAsia="Times New Roman" w:hAnsi="Verdana" w:cs="Times New Roman"/>
                  <w:color w:val="009FE3"/>
                  <w:sz w:val="21"/>
                  <w:szCs w:val="21"/>
                  <w:u w:val="single"/>
                </w:rPr>
                <w:t>Drisana</w:t>
              </w:r>
              <w:proofErr w:type="spellEnd"/>
              <w:r w:rsidRPr="0085791A">
                <w:rPr>
                  <w:rFonts w:ascii="Verdana" w:eastAsia="Times New Roman" w:hAnsi="Verdana" w:cs="Times New Roman"/>
                  <w:color w:val="009FE3"/>
                  <w:sz w:val="21"/>
                  <w:szCs w:val="21"/>
                  <w:u w:val="single"/>
                </w:rPr>
                <w:t xml:space="preserve"> </w:t>
              </w:r>
              <w:proofErr w:type="spellStart"/>
              <w:r w:rsidRPr="0085791A">
                <w:rPr>
                  <w:rFonts w:ascii="Verdana" w:eastAsia="Times New Roman" w:hAnsi="Verdana" w:cs="Times New Roman"/>
                  <w:color w:val="009FE3"/>
                  <w:sz w:val="21"/>
                  <w:szCs w:val="21"/>
                  <w:u w:val="single"/>
                </w:rPr>
                <w:t>Levitzke-Gray</w:t>
              </w:r>
              <w:proofErr w:type="spellEnd"/>
            </w:hyperlink>
            <w:r w:rsidRPr="0085791A">
              <w:rPr>
                <w:rFonts w:ascii="Verdana" w:eastAsia="Times New Roman" w:hAnsi="Verdana" w:cs="Times New Roman"/>
                <w:color w:val="000000"/>
                <w:sz w:val="21"/>
                <w:szCs w:val="21"/>
              </w:rPr>
              <w:t>, Young Australian of the Year 2015, Deaf Advocacy</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Keynote Address - It’s Time for some Common Sense when Employing People with a Disability.</w:t>
            </w:r>
            <w:r w:rsidRPr="0085791A">
              <w:rPr>
                <w:rFonts w:ascii="Verdana" w:eastAsia="Times New Roman" w:hAnsi="Verdana" w:cs="Times New Roman"/>
                <w:color w:val="000000"/>
                <w:sz w:val="21"/>
                <w:szCs w:val="21"/>
              </w:rPr>
              <w:br/>
            </w:r>
            <w:hyperlink r:id="rId9" w:anchor="may_jessica" w:history="1">
              <w:r w:rsidRPr="0085791A">
                <w:rPr>
                  <w:rFonts w:ascii="Verdana" w:eastAsia="Times New Roman" w:hAnsi="Verdana" w:cs="Times New Roman"/>
                  <w:color w:val="009FE3"/>
                  <w:sz w:val="21"/>
                  <w:szCs w:val="21"/>
                  <w:u w:val="single"/>
                </w:rPr>
                <w:t>Jessica May</w:t>
              </w:r>
            </w:hyperlink>
            <w:r w:rsidRPr="0085791A">
              <w:rPr>
                <w:rFonts w:ascii="Verdana" w:eastAsia="Times New Roman" w:hAnsi="Verdana" w:cs="Times New Roman"/>
                <w:color w:val="000000"/>
                <w:sz w:val="21"/>
                <w:szCs w:val="21"/>
              </w:rPr>
              <w:t>, Chief Executive Officer, Enabled Employment</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Let’s get back to thinking about people with disabilities as a person, a human, a human with hopes and dreams, a human that can tell you what they need rather than you making assumptions for them.</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 xml:space="preserve">One thing I really struggle with is the demand for people to know ‘diagnostic labels’. What does it matter if Joe </w:t>
            </w:r>
            <w:proofErr w:type="spellStart"/>
            <w:r w:rsidRPr="0085791A">
              <w:rPr>
                <w:rFonts w:ascii="Verdana" w:eastAsia="Times New Roman" w:hAnsi="Verdana" w:cs="Times New Roman"/>
                <w:color w:val="000000"/>
                <w:sz w:val="21"/>
                <w:szCs w:val="21"/>
              </w:rPr>
              <w:t>Bloggs</w:t>
            </w:r>
            <w:proofErr w:type="spellEnd"/>
            <w:r w:rsidRPr="0085791A">
              <w:rPr>
                <w:rFonts w:ascii="Verdana" w:eastAsia="Times New Roman" w:hAnsi="Verdana" w:cs="Times New Roman"/>
                <w:color w:val="000000"/>
                <w:sz w:val="21"/>
                <w:szCs w:val="21"/>
              </w:rPr>
              <w:t xml:space="preserve"> has Multiple Sclerosis or Jane Doe has a mental illness? My thoughts are that once you know what a person’s diagnostic label is you start making assumptions about what that means.</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 xml:space="preserve">When I disclosed my disability at my former workplace, the assumptions started, no one wanted to get me stressed, no one wanted to overburden me, no one wanted to ‘set me off’. So you know what happened? I was given nothing to do, given no staff and then avoided at all costs and cut out of the loop on the business of </w:t>
            </w:r>
            <w:r w:rsidRPr="0085791A">
              <w:rPr>
                <w:rFonts w:ascii="Verdana" w:eastAsia="Times New Roman" w:hAnsi="Verdana" w:cs="Times New Roman"/>
                <w:color w:val="000000"/>
                <w:sz w:val="21"/>
                <w:szCs w:val="21"/>
              </w:rPr>
              <w:lastRenderedPageBreak/>
              <w:t>the branch. This was the worst possible thing for me, and my mental health spiralled out of control until I approached suicide.</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Fortunately for me, Enabled Employment sprung up in my head and was my saving grace. But, you know what my answer would have been if I had been asked? Give me more work, give me more staff, give me things that are challenging and stress me out! Because, if I’m worrying about those things I have no time to be anxious and I will get better!</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 xml:space="preserve">Every single disability affects a person in a different way, we are all individuals and disability doesn’t discriminate. In </w:t>
            </w:r>
            <w:proofErr w:type="gramStart"/>
            <w:r w:rsidRPr="0085791A">
              <w:rPr>
                <w:rFonts w:ascii="Verdana" w:eastAsia="Times New Roman" w:hAnsi="Verdana" w:cs="Times New Roman"/>
                <w:color w:val="000000"/>
                <w:sz w:val="21"/>
                <w:szCs w:val="21"/>
              </w:rPr>
              <w:t>fact</w:t>
            </w:r>
            <w:proofErr w:type="gramEnd"/>
            <w:r w:rsidRPr="0085791A">
              <w:rPr>
                <w:rFonts w:ascii="Verdana" w:eastAsia="Times New Roman" w:hAnsi="Verdana" w:cs="Times New Roman"/>
                <w:color w:val="000000"/>
                <w:sz w:val="21"/>
                <w:szCs w:val="21"/>
              </w:rPr>
              <w:t xml:space="preserve"> it is the only minority group you can join at any stage in your life.</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So, why are people barraging businesses with information about everything that can go wrong when a person with a disability starts working with them? People with a disability are statistically less likely to have something go wrong than their peers so why do we set them up for low expectations or failure? Why can’t we just ask what they need? Treat them like the human being that they are, and cut out the fear and assumptions.</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What we all need to do is just apply the principles of common sense. Flexibility in a role should be a given unless there are operational requirements that make it impossible. Not only is this good for people with disabilities it’s good for everyone.</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Have you asked your employee’s what they need to perform the best that they can in their role?</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Keynote Address - Changes in Higher Education </w:t>
            </w:r>
            <w:r w:rsidRPr="0085791A">
              <w:rPr>
                <w:rFonts w:ascii="Verdana" w:eastAsia="Times New Roman" w:hAnsi="Verdana" w:cs="Times New Roman"/>
                <w:color w:val="000000"/>
                <w:sz w:val="21"/>
                <w:szCs w:val="21"/>
              </w:rPr>
              <w:br/>
              <w:t xml:space="preserve">David </w:t>
            </w:r>
            <w:proofErr w:type="spellStart"/>
            <w:r w:rsidRPr="0085791A">
              <w:rPr>
                <w:rFonts w:ascii="Verdana" w:eastAsia="Times New Roman" w:hAnsi="Verdana" w:cs="Times New Roman"/>
                <w:color w:val="000000"/>
                <w:sz w:val="21"/>
                <w:szCs w:val="21"/>
              </w:rPr>
              <w:t>Fintan</w:t>
            </w:r>
            <w:proofErr w:type="spellEnd"/>
            <w:r w:rsidRPr="0085791A">
              <w:rPr>
                <w:rFonts w:ascii="Verdana" w:eastAsia="Times New Roman" w:hAnsi="Verdana" w:cs="Times New Roman"/>
                <w:color w:val="000000"/>
                <w:sz w:val="21"/>
                <w:szCs w:val="21"/>
              </w:rPr>
              <w:t>, Branch Manager Governance, Quality and Access, Department of Education and Training</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AI Media Presentation </w:t>
            </w:r>
            <w:r w:rsidRPr="0085791A">
              <w:rPr>
                <w:rFonts w:ascii="Verdana" w:eastAsia="Times New Roman" w:hAnsi="Verdana" w:cs="Times New Roman"/>
                <w:color w:val="000000"/>
                <w:sz w:val="21"/>
                <w:szCs w:val="21"/>
              </w:rPr>
              <w:br/>
              <w:t>Markus Lessing</w:t>
            </w:r>
          </w:p>
        </w:tc>
      </w:tr>
      <w:tr w:rsidR="0085791A" w:rsidRPr="0085791A" w:rsidTr="0085791A">
        <w:trPr>
          <w:tblCellSpacing w:w="15" w:type="dxa"/>
        </w:trPr>
        <w:tc>
          <w:tcPr>
            <w:tcW w:w="850" w:type="pct"/>
            <w:shd w:val="clear" w:color="auto" w:fill="C9E9FC"/>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lastRenderedPageBreak/>
              <w:t>10:30am - 11:00am</w:t>
            </w:r>
          </w:p>
        </w:tc>
        <w:tc>
          <w:tcPr>
            <w:tcW w:w="0" w:type="auto"/>
            <w:shd w:val="clear" w:color="auto" w:fill="C9E9FC"/>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MORNING TEA &amp; EXHIBITION / SILENT AUCTION</w:t>
            </w:r>
            <w:r w:rsidRPr="0085791A">
              <w:rPr>
                <w:rFonts w:ascii="Verdana" w:eastAsia="Times New Roman" w:hAnsi="Verdana" w:cs="Times New Roman"/>
                <w:color w:val="000000"/>
                <w:sz w:val="21"/>
                <w:szCs w:val="21"/>
              </w:rPr>
              <w:br/>
              <w:t>Room: National Ballroom Foyer</w:t>
            </w:r>
          </w:p>
        </w:tc>
      </w:tr>
      <w:tr w:rsidR="0085791A" w:rsidRPr="0085791A" w:rsidTr="0085791A">
        <w:trPr>
          <w:tblCellSpacing w:w="15" w:type="dxa"/>
        </w:trPr>
        <w:tc>
          <w:tcPr>
            <w:tcW w:w="850" w:type="pct"/>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11:00am - 11:45am</w:t>
            </w:r>
          </w:p>
        </w:tc>
        <w:tc>
          <w:tcPr>
            <w:tcW w:w="0" w:type="auto"/>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Concurrent Session 1- Challenges</w:t>
            </w:r>
            <w:r w:rsidRPr="0085791A">
              <w:rPr>
                <w:rFonts w:ascii="Verdana" w:eastAsia="Times New Roman" w:hAnsi="Verdana" w:cs="Times New Roman"/>
                <w:color w:val="000000"/>
                <w:sz w:val="21"/>
                <w:szCs w:val="21"/>
              </w:rPr>
              <w:br/>
              <w:t>Room: National Ballroom 1</w:t>
            </w:r>
            <w:r w:rsidRPr="0085791A">
              <w:rPr>
                <w:rFonts w:ascii="Verdana" w:eastAsia="Times New Roman" w:hAnsi="Verdana" w:cs="Times New Roman"/>
                <w:color w:val="000000"/>
                <w:sz w:val="21"/>
                <w:szCs w:val="21"/>
              </w:rPr>
              <w:br/>
              <w:t xml:space="preserve">Chair: Tracey </w:t>
            </w:r>
            <w:proofErr w:type="spellStart"/>
            <w:r w:rsidRPr="0085791A">
              <w:rPr>
                <w:rFonts w:ascii="Verdana" w:eastAsia="Times New Roman" w:hAnsi="Verdana" w:cs="Times New Roman"/>
                <w:color w:val="000000"/>
                <w:sz w:val="21"/>
                <w:szCs w:val="21"/>
              </w:rPr>
              <w:t>Hetherton</w:t>
            </w:r>
            <w:proofErr w:type="spellEnd"/>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Ticket to Work: a partnership approach to supporting young people with disability from school into economic participation</w:t>
            </w:r>
            <w:r w:rsidRPr="0085791A">
              <w:rPr>
                <w:rFonts w:ascii="Verdana" w:eastAsia="Times New Roman" w:hAnsi="Verdana" w:cs="Times New Roman"/>
                <w:color w:val="000000"/>
                <w:sz w:val="21"/>
                <w:szCs w:val="21"/>
              </w:rPr>
              <w:br/>
            </w:r>
            <w:r w:rsidRPr="0085791A">
              <w:rPr>
                <w:rFonts w:ascii="Verdana" w:eastAsia="Times New Roman" w:hAnsi="Verdana" w:cs="Times New Roman"/>
                <w:b/>
                <w:bCs/>
                <w:color w:val="000000"/>
                <w:sz w:val="21"/>
                <w:szCs w:val="21"/>
              </w:rPr>
              <w:t xml:space="preserve">Michelle </w:t>
            </w:r>
            <w:proofErr w:type="spellStart"/>
            <w:r w:rsidRPr="0085791A">
              <w:rPr>
                <w:rFonts w:ascii="Verdana" w:eastAsia="Times New Roman" w:hAnsi="Verdana" w:cs="Times New Roman"/>
                <w:b/>
                <w:bCs/>
                <w:color w:val="000000"/>
                <w:sz w:val="21"/>
                <w:szCs w:val="21"/>
              </w:rPr>
              <w:t>Wakeford</w:t>
            </w:r>
            <w:proofErr w:type="spellEnd"/>
          </w:p>
        </w:tc>
      </w:tr>
      <w:tr w:rsidR="0085791A" w:rsidRPr="0085791A" w:rsidTr="0085791A">
        <w:trPr>
          <w:tblCellSpacing w:w="15" w:type="dxa"/>
        </w:trPr>
        <w:tc>
          <w:tcPr>
            <w:tcW w:w="850" w:type="pct"/>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11:00am - 11:45am</w:t>
            </w:r>
          </w:p>
        </w:tc>
        <w:tc>
          <w:tcPr>
            <w:tcW w:w="0" w:type="auto"/>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Concurrent Session 2 - Changes</w:t>
            </w:r>
            <w:r w:rsidRPr="0085791A">
              <w:rPr>
                <w:rFonts w:ascii="Verdana" w:eastAsia="Times New Roman" w:hAnsi="Verdana" w:cs="Times New Roman"/>
                <w:color w:val="000000"/>
                <w:sz w:val="21"/>
                <w:szCs w:val="21"/>
              </w:rPr>
              <w:br/>
              <w:t>Room: National Ballroom 2</w:t>
            </w:r>
            <w:r w:rsidRPr="0085791A">
              <w:rPr>
                <w:rFonts w:ascii="Verdana" w:eastAsia="Times New Roman" w:hAnsi="Verdana" w:cs="Times New Roman"/>
                <w:color w:val="000000"/>
                <w:sz w:val="21"/>
                <w:szCs w:val="21"/>
              </w:rPr>
              <w:br/>
              <w:t>Chair: Sue Hancock</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Power Within is Infinite: Positive Relationship Empowering Students to be more Responsible for their Learning</w:t>
            </w:r>
            <w:r w:rsidRPr="0085791A">
              <w:rPr>
                <w:rFonts w:ascii="Verdana" w:eastAsia="Times New Roman" w:hAnsi="Verdana" w:cs="Times New Roman"/>
                <w:color w:val="000000"/>
                <w:sz w:val="21"/>
                <w:szCs w:val="21"/>
              </w:rPr>
              <w:br/>
            </w:r>
            <w:r w:rsidRPr="0085791A">
              <w:rPr>
                <w:rFonts w:ascii="Verdana" w:eastAsia="Times New Roman" w:hAnsi="Verdana" w:cs="Times New Roman"/>
                <w:b/>
                <w:bCs/>
                <w:color w:val="000000"/>
                <w:sz w:val="21"/>
                <w:szCs w:val="21"/>
              </w:rPr>
              <w:t xml:space="preserve">Cleveland </w:t>
            </w:r>
            <w:proofErr w:type="spellStart"/>
            <w:r w:rsidRPr="0085791A">
              <w:rPr>
                <w:rFonts w:ascii="Verdana" w:eastAsia="Times New Roman" w:hAnsi="Verdana" w:cs="Times New Roman"/>
                <w:b/>
                <w:bCs/>
                <w:color w:val="000000"/>
                <w:sz w:val="21"/>
                <w:szCs w:val="21"/>
              </w:rPr>
              <w:t>Mcghie</w:t>
            </w:r>
            <w:proofErr w:type="spellEnd"/>
          </w:p>
        </w:tc>
      </w:tr>
      <w:tr w:rsidR="0085791A" w:rsidRPr="0085791A" w:rsidTr="0085791A">
        <w:trPr>
          <w:tblCellSpacing w:w="15" w:type="dxa"/>
        </w:trPr>
        <w:tc>
          <w:tcPr>
            <w:tcW w:w="850" w:type="pct"/>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lastRenderedPageBreak/>
              <w:t>11:00am - 11:45am</w:t>
            </w:r>
          </w:p>
        </w:tc>
        <w:tc>
          <w:tcPr>
            <w:tcW w:w="0" w:type="auto"/>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Concurrent Session 3 - Changes</w:t>
            </w:r>
            <w:r w:rsidRPr="0085791A">
              <w:rPr>
                <w:rFonts w:ascii="Verdana" w:eastAsia="Times New Roman" w:hAnsi="Verdana" w:cs="Times New Roman"/>
                <w:color w:val="000000"/>
                <w:sz w:val="21"/>
                <w:szCs w:val="21"/>
              </w:rPr>
              <w:br/>
              <w:t>Room: National Ballroom 3</w:t>
            </w:r>
            <w:r w:rsidRPr="0085791A">
              <w:rPr>
                <w:rFonts w:ascii="Verdana" w:eastAsia="Times New Roman" w:hAnsi="Verdana" w:cs="Times New Roman"/>
                <w:color w:val="000000"/>
                <w:sz w:val="21"/>
                <w:szCs w:val="21"/>
              </w:rPr>
              <w:br/>
              <w:t xml:space="preserve">Chair: Hayley </w:t>
            </w:r>
            <w:proofErr w:type="spellStart"/>
            <w:r w:rsidRPr="0085791A">
              <w:rPr>
                <w:rFonts w:ascii="Verdana" w:eastAsia="Times New Roman" w:hAnsi="Verdana" w:cs="Times New Roman"/>
                <w:color w:val="000000"/>
                <w:sz w:val="21"/>
                <w:szCs w:val="21"/>
              </w:rPr>
              <w:t>Torabi</w:t>
            </w:r>
            <w:proofErr w:type="spellEnd"/>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Assessing Reasonable Adjustments: A Functional Assessment Tool for Disability Practitioners</w:t>
            </w:r>
            <w:r w:rsidRPr="0085791A">
              <w:rPr>
                <w:rFonts w:ascii="Verdana" w:eastAsia="Times New Roman" w:hAnsi="Verdana" w:cs="Times New Roman"/>
                <w:color w:val="000000"/>
                <w:sz w:val="21"/>
                <w:szCs w:val="21"/>
              </w:rPr>
              <w:br/>
            </w:r>
            <w:r w:rsidRPr="0085791A">
              <w:rPr>
                <w:rFonts w:ascii="Verdana" w:eastAsia="Times New Roman" w:hAnsi="Verdana" w:cs="Times New Roman"/>
                <w:b/>
                <w:bCs/>
                <w:color w:val="000000"/>
                <w:sz w:val="21"/>
                <w:szCs w:val="21"/>
              </w:rPr>
              <w:t>Kelly Piper</w:t>
            </w:r>
          </w:p>
        </w:tc>
      </w:tr>
      <w:tr w:rsidR="0085791A" w:rsidRPr="0085791A" w:rsidTr="0085791A">
        <w:trPr>
          <w:tblCellSpacing w:w="15" w:type="dxa"/>
        </w:trPr>
        <w:tc>
          <w:tcPr>
            <w:tcW w:w="850" w:type="pct"/>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11:45am - 12:30pm</w:t>
            </w:r>
          </w:p>
        </w:tc>
        <w:tc>
          <w:tcPr>
            <w:tcW w:w="0" w:type="auto"/>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Concurrent Session 4 - Choice</w:t>
            </w:r>
            <w:r w:rsidRPr="0085791A">
              <w:rPr>
                <w:rFonts w:ascii="Verdana" w:eastAsia="Times New Roman" w:hAnsi="Verdana" w:cs="Times New Roman"/>
                <w:color w:val="000000"/>
                <w:sz w:val="21"/>
                <w:szCs w:val="21"/>
              </w:rPr>
              <w:br/>
              <w:t>Room: National Ballroom 1</w:t>
            </w:r>
            <w:r w:rsidRPr="0085791A">
              <w:rPr>
                <w:rFonts w:ascii="Verdana" w:eastAsia="Times New Roman" w:hAnsi="Verdana" w:cs="Times New Roman"/>
                <w:color w:val="000000"/>
                <w:sz w:val="21"/>
                <w:szCs w:val="21"/>
              </w:rPr>
              <w:br/>
              <w:t>Chair: Belinda Wallis</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proofErr w:type="spellStart"/>
            <w:r w:rsidRPr="0085791A">
              <w:rPr>
                <w:rFonts w:ascii="Verdana" w:eastAsia="Times New Roman" w:hAnsi="Verdana" w:cs="Times New Roman"/>
                <w:color w:val="000000"/>
                <w:sz w:val="21"/>
                <w:szCs w:val="21"/>
              </w:rPr>
              <w:t>JobAccess</w:t>
            </w:r>
            <w:proofErr w:type="spellEnd"/>
            <w:r w:rsidRPr="0085791A">
              <w:rPr>
                <w:rFonts w:ascii="Verdana" w:eastAsia="Times New Roman" w:hAnsi="Verdana" w:cs="Times New Roman"/>
                <w:color w:val="000000"/>
                <w:sz w:val="21"/>
                <w:szCs w:val="21"/>
              </w:rPr>
              <w:t>: Creating Opportunities in the workplace</w:t>
            </w:r>
            <w:r w:rsidRPr="0085791A">
              <w:rPr>
                <w:rFonts w:ascii="Verdana" w:eastAsia="Times New Roman" w:hAnsi="Verdana" w:cs="Times New Roman"/>
                <w:color w:val="000000"/>
                <w:sz w:val="21"/>
                <w:szCs w:val="21"/>
              </w:rPr>
              <w:br/>
            </w:r>
            <w:r w:rsidRPr="0085791A">
              <w:rPr>
                <w:rFonts w:ascii="Verdana" w:eastAsia="Times New Roman" w:hAnsi="Verdana" w:cs="Times New Roman"/>
                <w:b/>
                <w:bCs/>
                <w:color w:val="000000"/>
                <w:sz w:val="21"/>
                <w:szCs w:val="21"/>
              </w:rPr>
              <w:t>Helen Green</w:t>
            </w:r>
          </w:p>
        </w:tc>
      </w:tr>
      <w:tr w:rsidR="0085791A" w:rsidRPr="0085791A" w:rsidTr="0085791A">
        <w:trPr>
          <w:tblCellSpacing w:w="15" w:type="dxa"/>
        </w:trPr>
        <w:tc>
          <w:tcPr>
            <w:tcW w:w="850" w:type="pct"/>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11:45am - 12:30pm</w:t>
            </w:r>
          </w:p>
        </w:tc>
        <w:tc>
          <w:tcPr>
            <w:tcW w:w="0" w:type="auto"/>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Concurrent Session 5 - Challenges</w:t>
            </w:r>
            <w:r w:rsidRPr="0085791A">
              <w:rPr>
                <w:rFonts w:ascii="Verdana" w:eastAsia="Times New Roman" w:hAnsi="Verdana" w:cs="Times New Roman"/>
                <w:color w:val="000000"/>
                <w:sz w:val="21"/>
                <w:szCs w:val="21"/>
              </w:rPr>
              <w:br/>
              <w:t>Room: National Ballroom 2</w:t>
            </w:r>
            <w:r w:rsidRPr="0085791A">
              <w:rPr>
                <w:rFonts w:ascii="Verdana" w:eastAsia="Times New Roman" w:hAnsi="Verdana" w:cs="Times New Roman"/>
                <w:color w:val="000000"/>
                <w:sz w:val="21"/>
                <w:szCs w:val="21"/>
              </w:rPr>
              <w:br/>
              <w:t>Chair: Emma Grist</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The efficacy of peer mentoring for students with mental health issues: A critical reflection</w:t>
            </w:r>
            <w:r w:rsidRPr="0085791A">
              <w:rPr>
                <w:rFonts w:ascii="Verdana" w:eastAsia="Times New Roman" w:hAnsi="Verdana" w:cs="Times New Roman"/>
                <w:color w:val="000000"/>
                <w:sz w:val="21"/>
                <w:szCs w:val="21"/>
              </w:rPr>
              <w:br/>
            </w:r>
            <w:r w:rsidRPr="0085791A">
              <w:rPr>
                <w:rFonts w:ascii="Verdana" w:eastAsia="Times New Roman" w:hAnsi="Verdana" w:cs="Times New Roman"/>
                <w:b/>
                <w:bCs/>
                <w:color w:val="000000"/>
                <w:sz w:val="21"/>
                <w:szCs w:val="21"/>
              </w:rPr>
              <w:t xml:space="preserve">Hayley Woodrow and Celina </w:t>
            </w:r>
            <w:proofErr w:type="spellStart"/>
            <w:r w:rsidRPr="0085791A">
              <w:rPr>
                <w:rFonts w:ascii="Verdana" w:eastAsia="Times New Roman" w:hAnsi="Verdana" w:cs="Times New Roman"/>
                <w:b/>
                <w:bCs/>
                <w:color w:val="000000"/>
                <w:sz w:val="21"/>
                <w:szCs w:val="21"/>
              </w:rPr>
              <w:t>Campas</w:t>
            </w:r>
            <w:proofErr w:type="spellEnd"/>
          </w:p>
        </w:tc>
      </w:tr>
      <w:tr w:rsidR="0085791A" w:rsidRPr="0085791A" w:rsidTr="0085791A">
        <w:trPr>
          <w:tblCellSpacing w:w="15" w:type="dxa"/>
        </w:trPr>
        <w:tc>
          <w:tcPr>
            <w:tcW w:w="850" w:type="pct"/>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11:45am - 12:30pm</w:t>
            </w:r>
          </w:p>
        </w:tc>
        <w:tc>
          <w:tcPr>
            <w:tcW w:w="0" w:type="auto"/>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Concurrent Session 6 - Changes</w:t>
            </w:r>
            <w:r w:rsidRPr="0085791A">
              <w:rPr>
                <w:rFonts w:ascii="Verdana" w:eastAsia="Times New Roman" w:hAnsi="Verdana" w:cs="Times New Roman"/>
                <w:color w:val="000000"/>
                <w:sz w:val="21"/>
                <w:szCs w:val="21"/>
              </w:rPr>
              <w:br/>
              <w:t>Room: National Ballroom 3</w:t>
            </w:r>
            <w:r w:rsidRPr="0085791A">
              <w:rPr>
                <w:rFonts w:ascii="Verdana" w:eastAsia="Times New Roman" w:hAnsi="Verdana" w:cs="Times New Roman"/>
                <w:color w:val="000000"/>
                <w:sz w:val="21"/>
                <w:szCs w:val="21"/>
              </w:rPr>
              <w:br/>
              <w:t>Chair: Tom Arthur</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Collaboration and its Benefits – lessons from Victorian Disability Service Managers Network</w:t>
            </w:r>
            <w:r w:rsidRPr="0085791A">
              <w:rPr>
                <w:rFonts w:ascii="Verdana" w:eastAsia="Times New Roman" w:hAnsi="Verdana" w:cs="Times New Roman"/>
                <w:color w:val="000000"/>
                <w:sz w:val="21"/>
                <w:szCs w:val="21"/>
              </w:rPr>
              <w:br/>
            </w:r>
            <w:r w:rsidRPr="0085791A">
              <w:rPr>
                <w:rFonts w:ascii="Verdana" w:eastAsia="Times New Roman" w:hAnsi="Verdana" w:cs="Times New Roman"/>
                <w:b/>
                <w:bCs/>
                <w:color w:val="000000"/>
                <w:sz w:val="21"/>
                <w:szCs w:val="21"/>
              </w:rPr>
              <w:t>Anthony Gartner</w:t>
            </w:r>
          </w:p>
        </w:tc>
      </w:tr>
      <w:tr w:rsidR="0085791A" w:rsidRPr="0085791A" w:rsidTr="0085791A">
        <w:trPr>
          <w:tblCellSpacing w:w="15" w:type="dxa"/>
        </w:trPr>
        <w:tc>
          <w:tcPr>
            <w:tcW w:w="850" w:type="pct"/>
            <w:shd w:val="clear" w:color="auto" w:fill="C9E9FC"/>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12:30pm - 1:30pm</w:t>
            </w:r>
          </w:p>
        </w:tc>
        <w:tc>
          <w:tcPr>
            <w:tcW w:w="0" w:type="auto"/>
            <w:shd w:val="clear" w:color="auto" w:fill="C9E9FC"/>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LUNCH &amp; EXHIBITION / SILENT AUCTION</w:t>
            </w:r>
            <w:r w:rsidRPr="0085791A">
              <w:rPr>
                <w:rFonts w:ascii="Verdana" w:eastAsia="Times New Roman" w:hAnsi="Verdana" w:cs="Times New Roman"/>
                <w:color w:val="000000"/>
                <w:sz w:val="21"/>
                <w:szCs w:val="21"/>
              </w:rPr>
              <w:br/>
              <w:t>Room: National Ballroom Foyer</w:t>
            </w:r>
          </w:p>
        </w:tc>
      </w:tr>
      <w:tr w:rsidR="0085791A" w:rsidRPr="0085791A" w:rsidTr="0085791A">
        <w:trPr>
          <w:tblCellSpacing w:w="15" w:type="dxa"/>
        </w:trPr>
        <w:tc>
          <w:tcPr>
            <w:tcW w:w="850" w:type="pct"/>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1:30pm - 3:00pm</w:t>
            </w:r>
          </w:p>
        </w:tc>
        <w:tc>
          <w:tcPr>
            <w:tcW w:w="0" w:type="auto"/>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Afternoon Sessions</w:t>
            </w:r>
            <w:r w:rsidRPr="0085791A">
              <w:rPr>
                <w:rFonts w:ascii="Verdana" w:eastAsia="Times New Roman" w:hAnsi="Verdana" w:cs="Times New Roman"/>
                <w:color w:val="000000"/>
                <w:sz w:val="21"/>
                <w:szCs w:val="21"/>
              </w:rPr>
              <w:br/>
              <w:t>Room: National Ballroom 2 &amp; 3</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Keynote Address - Why Every Person Can Read. Why Every Person MUST Read* </w:t>
            </w:r>
            <w:r w:rsidRPr="0085791A">
              <w:rPr>
                <w:rFonts w:ascii="Verdana" w:eastAsia="Times New Roman" w:hAnsi="Verdana" w:cs="Times New Roman"/>
                <w:color w:val="000000"/>
                <w:sz w:val="21"/>
                <w:szCs w:val="21"/>
              </w:rPr>
              <w:br/>
            </w:r>
            <w:hyperlink r:id="rId10" w:anchor="french_jackie" w:history="1">
              <w:r w:rsidRPr="0085791A">
                <w:rPr>
                  <w:rFonts w:ascii="Verdana" w:eastAsia="Times New Roman" w:hAnsi="Verdana" w:cs="Times New Roman"/>
                  <w:color w:val="009FE3"/>
                  <w:sz w:val="21"/>
                  <w:szCs w:val="21"/>
                  <w:u w:val="single"/>
                </w:rPr>
                <w:t>Jackie French</w:t>
              </w:r>
            </w:hyperlink>
            <w:r w:rsidRPr="0085791A">
              <w:rPr>
                <w:rFonts w:ascii="Verdana" w:eastAsia="Times New Roman" w:hAnsi="Verdana" w:cs="Times New Roman"/>
                <w:color w:val="000000"/>
                <w:sz w:val="21"/>
                <w:szCs w:val="21"/>
              </w:rPr>
              <w:t>, Award-winning Australian Author</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 xml:space="preserve">The keynote will talk about the emerging evidence methods of achieving literacy at any age; why peer review' is essential and how ‘snake oil’ may come in many bottle shapes, with beautifully deceptive labels, but sometimes literally deadly results. The keynote will focus on how dyslexic, </w:t>
            </w:r>
            <w:proofErr w:type="spellStart"/>
            <w:r w:rsidRPr="0085791A">
              <w:rPr>
                <w:rFonts w:ascii="Verdana" w:eastAsia="Times New Roman" w:hAnsi="Verdana" w:cs="Times New Roman"/>
                <w:color w:val="000000"/>
                <w:sz w:val="21"/>
                <w:szCs w:val="21"/>
              </w:rPr>
              <w:t>dyspraxic</w:t>
            </w:r>
            <w:proofErr w:type="spellEnd"/>
            <w:r w:rsidRPr="0085791A">
              <w:rPr>
                <w:rFonts w:ascii="Verdana" w:eastAsia="Times New Roman" w:hAnsi="Verdana" w:cs="Times New Roman"/>
                <w:color w:val="000000"/>
                <w:sz w:val="21"/>
                <w:szCs w:val="21"/>
              </w:rPr>
              <w:t xml:space="preserve">, </w:t>
            </w:r>
            <w:proofErr w:type="spellStart"/>
            <w:r w:rsidRPr="0085791A">
              <w:rPr>
                <w:rFonts w:ascii="Verdana" w:eastAsia="Times New Roman" w:hAnsi="Verdana" w:cs="Times New Roman"/>
                <w:color w:val="000000"/>
                <w:sz w:val="21"/>
                <w:szCs w:val="21"/>
              </w:rPr>
              <w:t>Aspergers</w:t>
            </w:r>
            <w:proofErr w:type="spellEnd"/>
            <w:r w:rsidRPr="0085791A">
              <w:rPr>
                <w:rFonts w:ascii="Verdana" w:eastAsia="Times New Roman" w:hAnsi="Verdana" w:cs="Times New Roman"/>
                <w:color w:val="000000"/>
                <w:sz w:val="21"/>
                <w:szCs w:val="21"/>
              </w:rPr>
              <w:t xml:space="preserve"> and other students who for many hundreds of reasons have missed out on adequate instruction can excel in tertiary education given with empathy, compassion, flexibility - and a knowledge of the evidenced based education and technical programmes available to help them.</w:t>
            </w:r>
          </w:p>
          <w:p w:rsidR="0085791A" w:rsidRPr="0085791A" w:rsidRDefault="0085791A" w:rsidP="0085791A">
            <w:pPr>
              <w:numPr>
                <w:ilvl w:val="0"/>
                <w:numId w:val="1"/>
              </w:numPr>
              <w:spacing w:before="100" w:beforeAutospacing="1"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spilling, sorry, spelling, however, is an optional extra.</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Showcasing the student experience at CIT</w:t>
            </w:r>
            <w:r w:rsidRPr="0085791A">
              <w:rPr>
                <w:rFonts w:ascii="Verdana" w:eastAsia="Times New Roman" w:hAnsi="Verdana" w:cs="Times New Roman"/>
                <w:color w:val="000000"/>
                <w:sz w:val="21"/>
                <w:szCs w:val="21"/>
              </w:rPr>
              <w:br/>
            </w:r>
            <w:hyperlink r:id="rId11" w:anchor="cover_leanne" w:history="1">
              <w:r w:rsidRPr="0085791A">
                <w:rPr>
                  <w:rFonts w:ascii="Verdana" w:eastAsia="Times New Roman" w:hAnsi="Verdana" w:cs="Times New Roman"/>
                  <w:color w:val="009FE3"/>
                  <w:sz w:val="21"/>
                  <w:szCs w:val="21"/>
                  <w:u w:val="single"/>
                </w:rPr>
                <w:t>Leanne Cover</w:t>
              </w:r>
            </w:hyperlink>
            <w:r w:rsidRPr="0085791A">
              <w:rPr>
                <w:rFonts w:ascii="Verdana" w:eastAsia="Times New Roman" w:hAnsi="Verdana" w:cs="Times New Roman"/>
                <w:color w:val="000000"/>
                <w:sz w:val="21"/>
                <w:szCs w:val="21"/>
              </w:rPr>
              <w:t>, Chief Executive, Canberra Institute of Technology</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Becoming Responsible for Improving our own Mental Health</w:t>
            </w:r>
            <w:r w:rsidRPr="0085791A">
              <w:rPr>
                <w:rFonts w:ascii="Verdana" w:eastAsia="Times New Roman" w:hAnsi="Verdana" w:cs="Times New Roman"/>
                <w:color w:val="000000"/>
                <w:sz w:val="21"/>
                <w:szCs w:val="21"/>
              </w:rPr>
              <w:br/>
            </w:r>
            <w:hyperlink r:id="rId12" w:anchor="hamilton_craig" w:history="1">
              <w:r w:rsidRPr="0085791A">
                <w:rPr>
                  <w:rFonts w:ascii="Verdana" w:eastAsia="Times New Roman" w:hAnsi="Verdana" w:cs="Times New Roman"/>
                  <w:color w:val="009FE3"/>
                  <w:sz w:val="21"/>
                  <w:szCs w:val="21"/>
                  <w:u w:val="single"/>
                </w:rPr>
                <w:t>Craig Hamilton</w:t>
              </w:r>
            </w:hyperlink>
            <w:r w:rsidRPr="0085791A">
              <w:rPr>
                <w:rFonts w:ascii="Verdana" w:eastAsia="Times New Roman" w:hAnsi="Verdana" w:cs="Times New Roman"/>
                <w:color w:val="000000"/>
                <w:sz w:val="21"/>
                <w:szCs w:val="21"/>
              </w:rPr>
              <w:t>, ABC</w:t>
            </w:r>
          </w:p>
        </w:tc>
      </w:tr>
      <w:tr w:rsidR="0085791A" w:rsidRPr="0085791A" w:rsidTr="0085791A">
        <w:trPr>
          <w:tblCellSpacing w:w="15" w:type="dxa"/>
        </w:trPr>
        <w:tc>
          <w:tcPr>
            <w:tcW w:w="850" w:type="pct"/>
            <w:shd w:val="clear" w:color="auto" w:fill="C9E9FC"/>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3:00pm - 3:30pm</w:t>
            </w:r>
          </w:p>
        </w:tc>
        <w:tc>
          <w:tcPr>
            <w:tcW w:w="0" w:type="auto"/>
            <w:shd w:val="clear" w:color="auto" w:fill="C9E9FC"/>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AFTERNOON TEA &amp; EXHIBITION/SILENT AUCTION</w:t>
            </w:r>
            <w:r w:rsidRPr="0085791A">
              <w:rPr>
                <w:rFonts w:ascii="Verdana" w:eastAsia="Times New Roman" w:hAnsi="Verdana" w:cs="Times New Roman"/>
                <w:color w:val="000000"/>
                <w:sz w:val="21"/>
                <w:szCs w:val="21"/>
              </w:rPr>
              <w:br/>
              <w:t>Room: National Ballroom Foyer</w:t>
            </w:r>
          </w:p>
        </w:tc>
      </w:tr>
      <w:tr w:rsidR="0085791A" w:rsidRPr="0085791A" w:rsidTr="0085791A">
        <w:trPr>
          <w:tblCellSpacing w:w="15" w:type="dxa"/>
        </w:trPr>
        <w:tc>
          <w:tcPr>
            <w:tcW w:w="850" w:type="pct"/>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lastRenderedPageBreak/>
              <w:t>3:30pm - 4:30pm</w:t>
            </w:r>
          </w:p>
        </w:tc>
        <w:tc>
          <w:tcPr>
            <w:tcW w:w="0" w:type="auto"/>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Keynote Address</w:t>
            </w:r>
            <w:r w:rsidRPr="0085791A">
              <w:rPr>
                <w:rFonts w:ascii="Verdana" w:eastAsia="Times New Roman" w:hAnsi="Verdana" w:cs="Times New Roman"/>
                <w:color w:val="000000"/>
                <w:sz w:val="21"/>
                <w:szCs w:val="21"/>
              </w:rPr>
              <w:br/>
              <w:t>Room: National Ballroom 2 &amp; 3</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Emerging Challenges for Students with Disability Participating in Higher Education: A Review of Six NCSEHE Funded Research Reports </w:t>
            </w:r>
            <w:r w:rsidRPr="0085791A">
              <w:rPr>
                <w:rFonts w:ascii="Verdana" w:eastAsia="Times New Roman" w:hAnsi="Verdana" w:cs="Times New Roman"/>
                <w:color w:val="000000"/>
                <w:sz w:val="21"/>
                <w:szCs w:val="21"/>
              </w:rPr>
              <w:br/>
              <w:t xml:space="preserve">Ian </w:t>
            </w:r>
            <w:proofErr w:type="spellStart"/>
            <w:r w:rsidRPr="0085791A">
              <w:rPr>
                <w:rFonts w:ascii="Verdana" w:eastAsia="Times New Roman" w:hAnsi="Verdana" w:cs="Times New Roman"/>
                <w:color w:val="000000"/>
                <w:sz w:val="21"/>
                <w:szCs w:val="21"/>
              </w:rPr>
              <w:t>Cumminghame</w:t>
            </w:r>
            <w:proofErr w:type="spellEnd"/>
            <w:r w:rsidRPr="0085791A">
              <w:rPr>
                <w:rFonts w:ascii="Verdana" w:eastAsia="Times New Roman" w:hAnsi="Verdana" w:cs="Times New Roman"/>
                <w:color w:val="000000"/>
                <w:sz w:val="21"/>
                <w:szCs w:val="21"/>
              </w:rPr>
              <w:t xml:space="preserve"> / Sue Trinidad</w:t>
            </w:r>
          </w:p>
        </w:tc>
      </w:tr>
      <w:tr w:rsidR="0085791A" w:rsidRPr="0085791A" w:rsidTr="0085791A">
        <w:trPr>
          <w:tblCellSpacing w:w="15" w:type="dxa"/>
        </w:trPr>
        <w:tc>
          <w:tcPr>
            <w:tcW w:w="850" w:type="pct"/>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4:45pm - 5:45pm</w:t>
            </w:r>
          </w:p>
        </w:tc>
        <w:tc>
          <w:tcPr>
            <w:tcW w:w="0" w:type="auto"/>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ATEND Annual General Meeting</w:t>
            </w:r>
            <w:r w:rsidRPr="0085791A">
              <w:rPr>
                <w:rFonts w:ascii="Verdana" w:eastAsia="Times New Roman" w:hAnsi="Verdana" w:cs="Times New Roman"/>
                <w:color w:val="000000"/>
                <w:sz w:val="21"/>
                <w:szCs w:val="21"/>
              </w:rPr>
              <w:br/>
              <w:t>Room: National Ballroom 1</w:t>
            </w:r>
          </w:p>
        </w:tc>
      </w:tr>
      <w:tr w:rsidR="0085791A" w:rsidRPr="0085791A" w:rsidTr="0085791A">
        <w:trPr>
          <w:tblCellSpacing w:w="15" w:type="dxa"/>
        </w:trPr>
        <w:tc>
          <w:tcPr>
            <w:tcW w:w="850" w:type="pct"/>
            <w:shd w:val="clear" w:color="auto" w:fill="C9E9FC"/>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5:30pm - 7:30pm</w:t>
            </w:r>
          </w:p>
        </w:tc>
        <w:tc>
          <w:tcPr>
            <w:tcW w:w="0" w:type="auto"/>
            <w:shd w:val="clear" w:color="auto" w:fill="C9E9FC"/>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Welcome Reception</w:t>
            </w:r>
            <w:r w:rsidRPr="0085791A">
              <w:rPr>
                <w:rFonts w:ascii="Verdana" w:eastAsia="Times New Roman" w:hAnsi="Verdana" w:cs="Times New Roman"/>
                <w:color w:val="000000"/>
                <w:sz w:val="21"/>
                <w:szCs w:val="21"/>
              </w:rPr>
              <w:br/>
              <w:t>Venue: National Ballroom Foyer, Hotel Realm</w:t>
            </w:r>
          </w:p>
        </w:tc>
      </w:tr>
      <w:tr w:rsidR="0085791A" w:rsidRPr="0085791A" w:rsidTr="0085791A">
        <w:trPr>
          <w:tblCellSpacing w:w="15" w:type="dxa"/>
        </w:trPr>
        <w:tc>
          <w:tcPr>
            <w:tcW w:w="850" w:type="pct"/>
            <w:shd w:val="clear" w:color="auto" w:fill="C9E9FC"/>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7:00pm</w:t>
            </w:r>
          </w:p>
        </w:tc>
        <w:tc>
          <w:tcPr>
            <w:tcW w:w="0" w:type="auto"/>
            <w:shd w:val="clear" w:color="auto" w:fill="C9E9FC"/>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Celebration of Pathways 25th Jubilee</w:t>
            </w:r>
            <w:r w:rsidRPr="0085791A">
              <w:rPr>
                <w:rFonts w:ascii="Verdana" w:eastAsia="Times New Roman" w:hAnsi="Verdana" w:cs="Times New Roman"/>
                <w:color w:val="000000"/>
                <w:sz w:val="21"/>
                <w:szCs w:val="21"/>
              </w:rPr>
              <w:br/>
              <w:t>Room: National Ballroom Foyer, Hotel Realm</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Official Cake Cutting</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hyperlink r:id="rId13" w:anchor="mclennan_darlene" w:history="1">
              <w:r w:rsidRPr="0085791A">
                <w:rPr>
                  <w:rFonts w:ascii="Verdana" w:eastAsia="Times New Roman" w:hAnsi="Verdana" w:cs="Times New Roman"/>
                  <w:color w:val="009FE3"/>
                  <w:sz w:val="21"/>
                  <w:szCs w:val="21"/>
                  <w:u w:val="single"/>
                </w:rPr>
                <w:t>Darlene McLennan</w:t>
              </w:r>
            </w:hyperlink>
            <w:r w:rsidRPr="0085791A">
              <w:rPr>
                <w:rFonts w:ascii="Verdana" w:eastAsia="Times New Roman" w:hAnsi="Verdana" w:cs="Times New Roman"/>
                <w:color w:val="000000"/>
                <w:sz w:val="21"/>
                <w:szCs w:val="21"/>
              </w:rPr>
              <w:t>, ATEND</w:t>
            </w:r>
          </w:p>
        </w:tc>
      </w:tr>
    </w:tbl>
    <w:p w:rsidR="0085791A" w:rsidRPr="0085791A" w:rsidRDefault="0085791A" w:rsidP="0085791A">
      <w:pPr>
        <w:spacing w:before="120" w:after="120" w:line="240" w:lineRule="auto"/>
        <w:ind w:left="60" w:right="60"/>
        <w:outlineLvl w:val="2"/>
        <w:rPr>
          <w:rFonts w:ascii="Verdana" w:eastAsia="Times New Roman" w:hAnsi="Verdana" w:cs="Times New Roman"/>
          <w:b/>
          <w:bCs/>
          <w:color w:val="5CA030"/>
          <w:sz w:val="29"/>
          <w:szCs w:val="29"/>
        </w:rPr>
      </w:pPr>
      <w:r w:rsidRPr="0085791A">
        <w:rPr>
          <w:rFonts w:ascii="Verdana" w:eastAsia="Times New Roman" w:hAnsi="Verdana" w:cs="Times New Roman"/>
          <w:b/>
          <w:bCs/>
          <w:color w:val="5CA030"/>
          <w:sz w:val="29"/>
          <w:szCs w:val="29"/>
        </w:rPr>
        <w:t>Thursday 1st December, 2016</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64"/>
        <w:gridCol w:w="7462"/>
      </w:tblGrid>
      <w:tr w:rsidR="0085791A" w:rsidRPr="0085791A" w:rsidTr="0085791A">
        <w:trPr>
          <w:tblCellSpacing w:w="15" w:type="dxa"/>
        </w:trPr>
        <w:tc>
          <w:tcPr>
            <w:tcW w:w="850" w:type="pct"/>
            <w:shd w:val="clear" w:color="auto" w:fill="C9E9FC"/>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8:30am - 5:00pm</w:t>
            </w:r>
          </w:p>
        </w:tc>
        <w:tc>
          <w:tcPr>
            <w:tcW w:w="0" w:type="auto"/>
            <w:shd w:val="clear" w:color="auto" w:fill="C9E9FC"/>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Registration</w:t>
            </w:r>
            <w:r w:rsidRPr="0085791A">
              <w:rPr>
                <w:rFonts w:ascii="Verdana" w:eastAsia="Times New Roman" w:hAnsi="Verdana" w:cs="Times New Roman"/>
                <w:color w:val="000000"/>
                <w:sz w:val="21"/>
                <w:szCs w:val="21"/>
              </w:rPr>
              <w:br/>
              <w:t>Venue: National Ballroom Foyer, Hotel Realm</w:t>
            </w:r>
          </w:p>
        </w:tc>
      </w:tr>
      <w:tr w:rsidR="0085791A" w:rsidRPr="0085791A" w:rsidTr="0085791A">
        <w:trPr>
          <w:tblCellSpacing w:w="15" w:type="dxa"/>
        </w:trPr>
        <w:tc>
          <w:tcPr>
            <w:tcW w:w="850" w:type="pct"/>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8:30am - 8:45am</w:t>
            </w:r>
          </w:p>
        </w:tc>
        <w:tc>
          <w:tcPr>
            <w:tcW w:w="0" w:type="auto"/>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Day Introduction</w:t>
            </w:r>
            <w:r w:rsidRPr="0085791A">
              <w:rPr>
                <w:rFonts w:ascii="Verdana" w:eastAsia="Times New Roman" w:hAnsi="Verdana" w:cs="Times New Roman"/>
                <w:color w:val="000000"/>
                <w:sz w:val="21"/>
                <w:szCs w:val="21"/>
              </w:rPr>
              <w:br/>
              <w:t>Room: National Ballroom 2 &amp; 3</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Housekeeping</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MC - </w:t>
            </w:r>
            <w:hyperlink r:id="rId14" w:anchor="jacobs_genevieve" w:history="1">
              <w:r w:rsidRPr="0085791A">
                <w:rPr>
                  <w:rFonts w:ascii="Verdana" w:eastAsia="Times New Roman" w:hAnsi="Verdana" w:cs="Times New Roman"/>
                  <w:color w:val="009FE3"/>
                  <w:sz w:val="21"/>
                  <w:szCs w:val="21"/>
                  <w:u w:val="single"/>
                </w:rPr>
                <w:t>Genevieve Jacobs</w:t>
              </w:r>
            </w:hyperlink>
          </w:p>
        </w:tc>
      </w:tr>
      <w:tr w:rsidR="0085791A" w:rsidRPr="0085791A" w:rsidTr="0085791A">
        <w:trPr>
          <w:tblCellSpacing w:w="15" w:type="dxa"/>
        </w:trPr>
        <w:tc>
          <w:tcPr>
            <w:tcW w:w="850" w:type="pct"/>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8:45am - 9:15am</w:t>
            </w:r>
          </w:p>
        </w:tc>
        <w:tc>
          <w:tcPr>
            <w:tcW w:w="0" w:type="auto"/>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ATEND Introduction of Life Long Members</w:t>
            </w:r>
            <w:r w:rsidRPr="0085791A">
              <w:rPr>
                <w:rFonts w:ascii="Verdana" w:eastAsia="Times New Roman" w:hAnsi="Verdana" w:cs="Times New Roman"/>
                <w:color w:val="000000"/>
                <w:sz w:val="21"/>
                <w:szCs w:val="21"/>
              </w:rPr>
              <w:br/>
              <w:t>Room: National Ballroom 2 &amp; 3</w:t>
            </w:r>
          </w:p>
        </w:tc>
      </w:tr>
      <w:tr w:rsidR="0085791A" w:rsidRPr="0085791A" w:rsidTr="0085791A">
        <w:trPr>
          <w:tblCellSpacing w:w="15" w:type="dxa"/>
        </w:trPr>
        <w:tc>
          <w:tcPr>
            <w:tcW w:w="850" w:type="pct"/>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9:15am - 9:45am</w:t>
            </w:r>
          </w:p>
        </w:tc>
        <w:tc>
          <w:tcPr>
            <w:tcW w:w="0" w:type="auto"/>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Keynote Address</w:t>
            </w:r>
            <w:r w:rsidRPr="0085791A">
              <w:rPr>
                <w:rFonts w:ascii="Verdana" w:eastAsia="Times New Roman" w:hAnsi="Verdana" w:cs="Times New Roman"/>
                <w:color w:val="000000"/>
                <w:sz w:val="21"/>
                <w:szCs w:val="21"/>
              </w:rPr>
              <w:br/>
              <w:t>Room: National Ballroom 2 &amp; 3</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25 Years of a Fair Chance for All: Celebrating Progress amid Unfinished Business </w:t>
            </w:r>
            <w:r w:rsidRPr="0085791A">
              <w:rPr>
                <w:rFonts w:ascii="Verdana" w:eastAsia="Times New Roman" w:hAnsi="Verdana" w:cs="Times New Roman"/>
                <w:color w:val="000000"/>
                <w:sz w:val="21"/>
                <w:szCs w:val="21"/>
              </w:rPr>
              <w:br/>
            </w:r>
            <w:hyperlink r:id="rId15" w:anchor="brett_matt" w:history="1">
              <w:r w:rsidRPr="0085791A">
                <w:rPr>
                  <w:rFonts w:ascii="Verdana" w:eastAsia="Times New Roman" w:hAnsi="Verdana" w:cs="Times New Roman"/>
                  <w:color w:val="009FE3"/>
                  <w:sz w:val="21"/>
                  <w:szCs w:val="21"/>
                  <w:u w:val="single"/>
                </w:rPr>
                <w:t>Matt Brett</w:t>
              </w:r>
            </w:hyperlink>
            <w:r w:rsidRPr="0085791A">
              <w:rPr>
                <w:rFonts w:ascii="Verdana" w:eastAsia="Times New Roman" w:hAnsi="Verdana" w:cs="Times New Roman"/>
                <w:color w:val="000000"/>
                <w:sz w:val="21"/>
                <w:szCs w:val="21"/>
              </w:rPr>
              <w:t>, Senior Manager, Higher Education Policy, La Trobe University</w:t>
            </w:r>
          </w:p>
        </w:tc>
      </w:tr>
      <w:tr w:rsidR="0085791A" w:rsidRPr="0085791A" w:rsidTr="0085791A">
        <w:trPr>
          <w:tblCellSpacing w:w="15" w:type="dxa"/>
        </w:trPr>
        <w:tc>
          <w:tcPr>
            <w:tcW w:w="850" w:type="pct"/>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9:45am - 10:45am</w:t>
            </w:r>
          </w:p>
        </w:tc>
        <w:tc>
          <w:tcPr>
            <w:tcW w:w="0" w:type="auto"/>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Concurrent Session 7</w:t>
            </w:r>
            <w:r w:rsidRPr="0085791A">
              <w:rPr>
                <w:rFonts w:ascii="Verdana" w:eastAsia="Times New Roman" w:hAnsi="Verdana" w:cs="Times New Roman"/>
                <w:color w:val="000000"/>
                <w:sz w:val="21"/>
                <w:szCs w:val="21"/>
              </w:rPr>
              <w:br/>
              <w:t>Room: National Ballroom 1</w:t>
            </w:r>
            <w:r w:rsidRPr="0085791A">
              <w:rPr>
                <w:rFonts w:ascii="Verdana" w:eastAsia="Times New Roman" w:hAnsi="Verdana" w:cs="Times New Roman"/>
                <w:color w:val="000000"/>
                <w:sz w:val="21"/>
                <w:szCs w:val="21"/>
              </w:rPr>
              <w:br/>
              <w:t>Chair: Catherine Laverty</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Digital Accessibility</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The Digital Accessibility Stepping Stones on the Path to Inclusive Learning</w:t>
            </w:r>
            <w:r w:rsidRPr="0085791A">
              <w:rPr>
                <w:rFonts w:ascii="Verdana" w:eastAsia="Times New Roman" w:hAnsi="Verdana" w:cs="Times New Roman"/>
                <w:color w:val="000000"/>
                <w:sz w:val="21"/>
                <w:szCs w:val="21"/>
              </w:rPr>
              <w:br/>
            </w:r>
            <w:r w:rsidRPr="0085791A">
              <w:rPr>
                <w:rFonts w:ascii="Verdana" w:eastAsia="Times New Roman" w:hAnsi="Verdana" w:cs="Times New Roman"/>
                <w:b/>
                <w:bCs/>
                <w:color w:val="000000"/>
                <w:sz w:val="21"/>
                <w:szCs w:val="21"/>
              </w:rPr>
              <w:t>Natalie Collins</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Digitising Note Taking Accommodations: Revolutionising the Way Students Work with Spoken Information</w:t>
            </w:r>
            <w:r w:rsidRPr="0085791A">
              <w:rPr>
                <w:rFonts w:ascii="Verdana" w:eastAsia="Times New Roman" w:hAnsi="Verdana" w:cs="Times New Roman"/>
                <w:color w:val="000000"/>
                <w:sz w:val="21"/>
                <w:szCs w:val="21"/>
              </w:rPr>
              <w:br/>
            </w:r>
            <w:r w:rsidRPr="0085791A">
              <w:rPr>
                <w:rFonts w:ascii="Verdana" w:eastAsia="Times New Roman" w:hAnsi="Verdana" w:cs="Times New Roman"/>
                <w:b/>
                <w:bCs/>
                <w:color w:val="000000"/>
                <w:sz w:val="21"/>
                <w:szCs w:val="21"/>
              </w:rPr>
              <w:t xml:space="preserve">Jim </w:t>
            </w:r>
            <w:proofErr w:type="spellStart"/>
            <w:r w:rsidRPr="0085791A">
              <w:rPr>
                <w:rFonts w:ascii="Verdana" w:eastAsia="Times New Roman" w:hAnsi="Verdana" w:cs="Times New Roman"/>
                <w:b/>
                <w:bCs/>
                <w:color w:val="000000"/>
                <w:sz w:val="21"/>
                <w:szCs w:val="21"/>
              </w:rPr>
              <w:t>Sprialis</w:t>
            </w:r>
            <w:proofErr w:type="spellEnd"/>
          </w:p>
        </w:tc>
      </w:tr>
      <w:tr w:rsidR="0085791A" w:rsidRPr="0085791A" w:rsidTr="0085791A">
        <w:trPr>
          <w:tblCellSpacing w:w="15" w:type="dxa"/>
        </w:trPr>
        <w:tc>
          <w:tcPr>
            <w:tcW w:w="850" w:type="pct"/>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9:45am - 10:45am</w:t>
            </w:r>
          </w:p>
        </w:tc>
        <w:tc>
          <w:tcPr>
            <w:tcW w:w="0" w:type="auto"/>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Concurrent Session 8</w:t>
            </w:r>
            <w:r w:rsidRPr="0085791A">
              <w:rPr>
                <w:rFonts w:ascii="Verdana" w:eastAsia="Times New Roman" w:hAnsi="Verdana" w:cs="Times New Roman"/>
                <w:color w:val="000000"/>
                <w:sz w:val="21"/>
                <w:szCs w:val="21"/>
              </w:rPr>
              <w:br/>
              <w:t>Room: National Ballroom 2 &amp; 3</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Inherent Requirements</w:t>
            </w:r>
            <w:r w:rsidRPr="0085791A">
              <w:rPr>
                <w:rFonts w:ascii="Verdana" w:eastAsia="Times New Roman" w:hAnsi="Verdana" w:cs="Times New Roman"/>
                <w:color w:val="000000"/>
                <w:sz w:val="21"/>
                <w:szCs w:val="21"/>
              </w:rPr>
              <w:br/>
              <w:t>Chaired by </w:t>
            </w:r>
            <w:hyperlink r:id="rId16" w:anchor="mclennan_darlene" w:history="1">
              <w:r w:rsidRPr="0085791A">
                <w:rPr>
                  <w:rFonts w:ascii="Verdana" w:eastAsia="Times New Roman" w:hAnsi="Verdana" w:cs="Times New Roman"/>
                  <w:color w:val="009FE3"/>
                  <w:sz w:val="21"/>
                  <w:szCs w:val="21"/>
                  <w:u w:val="single"/>
                </w:rPr>
                <w:t>Darlene McLennan</w:t>
              </w:r>
            </w:hyperlink>
            <w:r w:rsidRPr="0085791A">
              <w:rPr>
                <w:rFonts w:ascii="Verdana" w:eastAsia="Times New Roman" w:hAnsi="Verdana" w:cs="Times New Roman"/>
                <w:color w:val="000000"/>
                <w:sz w:val="21"/>
                <w:szCs w:val="21"/>
              </w:rPr>
              <w:t>, President ATEND</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lastRenderedPageBreak/>
              <w:t>Challenges</w:t>
            </w:r>
            <w:r w:rsidRPr="0085791A">
              <w:rPr>
                <w:rFonts w:ascii="Verdana" w:eastAsia="Times New Roman" w:hAnsi="Verdana" w:cs="Times New Roman"/>
                <w:b/>
                <w:bCs/>
                <w:color w:val="000000"/>
                <w:sz w:val="21"/>
                <w:szCs w:val="21"/>
              </w:rPr>
              <w:br/>
              <w:t>Questioning Inherent Requirements? </w:t>
            </w:r>
            <w:r w:rsidRPr="0085791A">
              <w:rPr>
                <w:rFonts w:ascii="Verdana" w:eastAsia="Times New Roman" w:hAnsi="Verdana" w:cs="Times New Roman"/>
                <w:color w:val="000000"/>
                <w:sz w:val="21"/>
                <w:szCs w:val="21"/>
              </w:rPr>
              <w:br/>
              <w:t>Merrin McCracken</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Choice</w:t>
            </w:r>
            <w:r w:rsidRPr="0085791A">
              <w:rPr>
                <w:rFonts w:ascii="Verdana" w:eastAsia="Times New Roman" w:hAnsi="Verdana" w:cs="Times New Roman"/>
                <w:b/>
                <w:bCs/>
                <w:color w:val="000000"/>
                <w:sz w:val="21"/>
                <w:szCs w:val="21"/>
              </w:rPr>
              <w:br/>
              <w:t>The Language for Equitable Choice: Experiences in Describing the Task, not the Person, in Documenting Inherent Requirements for One University </w:t>
            </w:r>
            <w:r w:rsidRPr="0085791A">
              <w:rPr>
                <w:rFonts w:ascii="Verdana" w:eastAsia="Times New Roman" w:hAnsi="Verdana" w:cs="Times New Roman"/>
                <w:color w:val="000000"/>
                <w:sz w:val="21"/>
                <w:szCs w:val="21"/>
              </w:rPr>
              <w:br/>
              <w:t>Marion MacGregor Burgess</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Challenges</w:t>
            </w:r>
            <w:r w:rsidRPr="0085791A">
              <w:rPr>
                <w:rFonts w:ascii="Verdana" w:eastAsia="Times New Roman" w:hAnsi="Verdana" w:cs="Times New Roman"/>
                <w:b/>
                <w:bCs/>
                <w:color w:val="000000"/>
                <w:sz w:val="21"/>
                <w:szCs w:val="21"/>
              </w:rPr>
              <w:br/>
              <w:t>Inherent Requirements: Working Towards Graduating a Student with Quadriplegia from the Doctor of Medicine </w:t>
            </w:r>
            <w:r w:rsidRPr="0085791A">
              <w:rPr>
                <w:rFonts w:ascii="Verdana" w:eastAsia="Times New Roman" w:hAnsi="Verdana" w:cs="Times New Roman"/>
                <w:color w:val="000000"/>
                <w:sz w:val="21"/>
                <w:szCs w:val="21"/>
              </w:rPr>
              <w:br/>
              <w:t xml:space="preserve">Sharon Garside, Dr Liz Fitzmaurice &amp; Dinesh </w:t>
            </w:r>
            <w:proofErr w:type="spellStart"/>
            <w:r w:rsidRPr="0085791A">
              <w:rPr>
                <w:rFonts w:ascii="Verdana" w:eastAsia="Times New Roman" w:hAnsi="Verdana" w:cs="Times New Roman"/>
                <w:color w:val="000000"/>
                <w:sz w:val="21"/>
                <w:szCs w:val="21"/>
              </w:rPr>
              <w:t>Palipana</w:t>
            </w:r>
            <w:proofErr w:type="spellEnd"/>
          </w:p>
        </w:tc>
      </w:tr>
      <w:tr w:rsidR="0085791A" w:rsidRPr="0085791A" w:rsidTr="0085791A">
        <w:trPr>
          <w:tblCellSpacing w:w="15" w:type="dxa"/>
        </w:trPr>
        <w:tc>
          <w:tcPr>
            <w:tcW w:w="850" w:type="pct"/>
            <w:shd w:val="clear" w:color="auto" w:fill="C9E9FC"/>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lastRenderedPageBreak/>
              <w:t>10:45am - 11:15am</w:t>
            </w:r>
          </w:p>
        </w:tc>
        <w:tc>
          <w:tcPr>
            <w:tcW w:w="0" w:type="auto"/>
            <w:shd w:val="clear" w:color="auto" w:fill="C9E9FC"/>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MORNING TEA &amp; EXHIBITION / SILENT AUCTION</w:t>
            </w:r>
            <w:r w:rsidRPr="0085791A">
              <w:rPr>
                <w:rFonts w:ascii="Verdana" w:eastAsia="Times New Roman" w:hAnsi="Verdana" w:cs="Times New Roman"/>
                <w:color w:val="000000"/>
                <w:sz w:val="21"/>
                <w:szCs w:val="21"/>
              </w:rPr>
              <w:br/>
              <w:t>Room: National Ballroom Foyer</w:t>
            </w:r>
          </w:p>
        </w:tc>
      </w:tr>
      <w:tr w:rsidR="0085791A" w:rsidRPr="0085791A" w:rsidTr="0085791A">
        <w:trPr>
          <w:tblCellSpacing w:w="15" w:type="dxa"/>
        </w:trPr>
        <w:tc>
          <w:tcPr>
            <w:tcW w:w="850" w:type="pct"/>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11:15am - 12:45pm</w:t>
            </w:r>
          </w:p>
        </w:tc>
        <w:tc>
          <w:tcPr>
            <w:tcW w:w="0" w:type="auto"/>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Concurrent Session 9 – Challenges</w:t>
            </w:r>
            <w:r w:rsidRPr="0085791A">
              <w:rPr>
                <w:rFonts w:ascii="Verdana" w:eastAsia="Times New Roman" w:hAnsi="Verdana" w:cs="Times New Roman"/>
                <w:color w:val="000000"/>
                <w:sz w:val="21"/>
                <w:szCs w:val="21"/>
              </w:rPr>
              <w:br/>
              <w:t>Room: National Ballroom 2</w:t>
            </w:r>
            <w:r w:rsidRPr="0085791A">
              <w:rPr>
                <w:rFonts w:ascii="Verdana" w:eastAsia="Times New Roman" w:hAnsi="Verdana" w:cs="Times New Roman"/>
                <w:color w:val="000000"/>
                <w:sz w:val="21"/>
                <w:szCs w:val="21"/>
              </w:rPr>
              <w:br/>
              <w:t>Chair: Emma Grist</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The scope of the obligation of tertiary institutions to students who are carers of people with disabilities</w:t>
            </w:r>
            <w:r w:rsidRPr="0085791A">
              <w:rPr>
                <w:rFonts w:ascii="Verdana" w:eastAsia="Times New Roman" w:hAnsi="Verdana" w:cs="Times New Roman"/>
                <w:color w:val="000000"/>
                <w:sz w:val="21"/>
                <w:szCs w:val="21"/>
              </w:rPr>
              <w:br/>
            </w:r>
            <w:r w:rsidRPr="0085791A">
              <w:rPr>
                <w:rFonts w:ascii="Verdana" w:eastAsia="Times New Roman" w:hAnsi="Verdana" w:cs="Times New Roman"/>
                <w:b/>
                <w:bCs/>
                <w:color w:val="000000"/>
                <w:sz w:val="21"/>
                <w:szCs w:val="21"/>
              </w:rPr>
              <w:t>Elizabeth Dickson</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Transitioning to University and the Challenges to Inclusion – A Parent Perspective</w:t>
            </w:r>
            <w:r w:rsidRPr="0085791A">
              <w:rPr>
                <w:rFonts w:ascii="Verdana" w:eastAsia="Times New Roman" w:hAnsi="Verdana" w:cs="Times New Roman"/>
                <w:color w:val="000000"/>
                <w:sz w:val="21"/>
                <w:szCs w:val="21"/>
              </w:rPr>
              <w:br/>
            </w:r>
            <w:r w:rsidRPr="0085791A">
              <w:rPr>
                <w:rFonts w:ascii="Verdana" w:eastAsia="Times New Roman" w:hAnsi="Verdana" w:cs="Times New Roman"/>
                <w:b/>
                <w:bCs/>
                <w:color w:val="000000"/>
                <w:sz w:val="21"/>
                <w:szCs w:val="21"/>
              </w:rPr>
              <w:t>Lorraine Rodrigues</w:t>
            </w:r>
          </w:p>
        </w:tc>
      </w:tr>
      <w:tr w:rsidR="0085791A" w:rsidRPr="0085791A" w:rsidTr="0085791A">
        <w:trPr>
          <w:tblCellSpacing w:w="15" w:type="dxa"/>
        </w:trPr>
        <w:tc>
          <w:tcPr>
            <w:tcW w:w="850" w:type="pct"/>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11:15am - 12:00pm</w:t>
            </w:r>
          </w:p>
        </w:tc>
        <w:tc>
          <w:tcPr>
            <w:tcW w:w="0" w:type="auto"/>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Concurrent Session 11 - Challenges</w:t>
            </w:r>
            <w:r w:rsidRPr="0085791A">
              <w:rPr>
                <w:rFonts w:ascii="Verdana" w:eastAsia="Times New Roman" w:hAnsi="Verdana" w:cs="Times New Roman"/>
                <w:color w:val="000000"/>
                <w:sz w:val="21"/>
                <w:szCs w:val="21"/>
              </w:rPr>
              <w:br/>
              <w:t>Room: National Ballroom 3</w:t>
            </w:r>
            <w:r w:rsidRPr="0085791A">
              <w:rPr>
                <w:rFonts w:ascii="Verdana" w:eastAsia="Times New Roman" w:hAnsi="Verdana" w:cs="Times New Roman"/>
                <w:color w:val="000000"/>
                <w:sz w:val="21"/>
                <w:szCs w:val="21"/>
              </w:rPr>
              <w:br/>
              <w:t xml:space="preserve">Chair: Tracey </w:t>
            </w:r>
            <w:proofErr w:type="spellStart"/>
            <w:r w:rsidRPr="0085791A">
              <w:rPr>
                <w:rFonts w:ascii="Verdana" w:eastAsia="Times New Roman" w:hAnsi="Verdana" w:cs="Times New Roman"/>
                <w:color w:val="000000"/>
                <w:sz w:val="21"/>
                <w:szCs w:val="21"/>
              </w:rPr>
              <w:t>Hetherton</w:t>
            </w:r>
            <w:proofErr w:type="spellEnd"/>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Is this the right time for you to study?</w:t>
            </w:r>
            <w:r w:rsidRPr="0085791A">
              <w:rPr>
                <w:rFonts w:ascii="Verdana" w:eastAsia="Times New Roman" w:hAnsi="Verdana" w:cs="Times New Roman"/>
                <w:color w:val="000000"/>
                <w:sz w:val="21"/>
                <w:szCs w:val="21"/>
              </w:rPr>
              <w:br/>
              <w:t>The collision of external services and student supports</w:t>
            </w:r>
            <w:r w:rsidRPr="0085791A">
              <w:rPr>
                <w:rFonts w:ascii="Verdana" w:eastAsia="Times New Roman" w:hAnsi="Verdana" w:cs="Times New Roman"/>
                <w:color w:val="000000"/>
                <w:sz w:val="21"/>
                <w:szCs w:val="21"/>
              </w:rPr>
              <w:br/>
            </w:r>
            <w:r w:rsidRPr="0085791A">
              <w:rPr>
                <w:rFonts w:ascii="Verdana" w:eastAsia="Times New Roman" w:hAnsi="Verdana" w:cs="Times New Roman"/>
                <w:b/>
                <w:bCs/>
                <w:color w:val="000000"/>
                <w:sz w:val="21"/>
                <w:szCs w:val="21"/>
              </w:rPr>
              <w:t>Shaun Corcoran</w:t>
            </w:r>
          </w:p>
        </w:tc>
      </w:tr>
      <w:tr w:rsidR="0085791A" w:rsidRPr="0085791A" w:rsidTr="0085791A">
        <w:trPr>
          <w:tblCellSpacing w:w="15" w:type="dxa"/>
        </w:trPr>
        <w:tc>
          <w:tcPr>
            <w:tcW w:w="850" w:type="pct"/>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12:00pm - 12:45pm</w:t>
            </w:r>
          </w:p>
        </w:tc>
        <w:tc>
          <w:tcPr>
            <w:tcW w:w="0" w:type="auto"/>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Concurrent Session 12 - Changes</w:t>
            </w:r>
            <w:r w:rsidRPr="0085791A">
              <w:rPr>
                <w:rFonts w:ascii="Verdana" w:eastAsia="Times New Roman" w:hAnsi="Verdana" w:cs="Times New Roman"/>
                <w:color w:val="000000"/>
                <w:sz w:val="21"/>
                <w:szCs w:val="21"/>
              </w:rPr>
              <w:br/>
              <w:t>Room: National Ballroom 1</w:t>
            </w:r>
            <w:r w:rsidRPr="0085791A">
              <w:rPr>
                <w:rFonts w:ascii="Verdana" w:eastAsia="Times New Roman" w:hAnsi="Verdana" w:cs="Times New Roman"/>
                <w:color w:val="000000"/>
                <w:sz w:val="21"/>
                <w:szCs w:val="21"/>
              </w:rPr>
              <w:br/>
              <w:t>Chair: Belinda Wallis</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Enabling students to be more independent at notetaking</w:t>
            </w:r>
            <w:r w:rsidRPr="0085791A">
              <w:rPr>
                <w:rFonts w:ascii="Verdana" w:eastAsia="Times New Roman" w:hAnsi="Verdana" w:cs="Times New Roman"/>
                <w:color w:val="000000"/>
                <w:sz w:val="21"/>
                <w:szCs w:val="21"/>
              </w:rPr>
              <w:br/>
            </w:r>
            <w:r w:rsidRPr="0085791A">
              <w:rPr>
                <w:rFonts w:ascii="Verdana" w:eastAsia="Times New Roman" w:hAnsi="Verdana" w:cs="Times New Roman"/>
                <w:b/>
                <w:bCs/>
                <w:color w:val="000000"/>
                <w:sz w:val="21"/>
                <w:szCs w:val="21"/>
              </w:rPr>
              <w:t>Merrin McCracken</w:t>
            </w:r>
          </w:p>
        </w:tc>
      </w:tr>
      <w:tr w:rsidR="0085791A" w:rsidRPr="0085791A" w:rsidTr="0085791A">
        <w:trPr>
          <w:tblCellSpacing w:w="15" w:type="dxa"/>
        </w:trPr>
        <w:tc>
          <w:tcPr>
            <w:tcW w:w="850" w:type="pct"/>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12:00pm - 12:45pm</w:t>
            </w:r>
          </w:p>
        </w:tc>
        <w:tc>
          <w:tcPr>
            <w:tcW w:w="0" w:type="auto"/>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Concurrent Session 13 - Choice</w:t>
            </w:r>
            <w:r w:rsidRPr="0085791A">
              <w:rPr>
                <w:rFonts w:ascii="Verdana" w:eastAsia="Times New Roman" w:hAnsi="Verdana" w:cs="Times New Roman"/>
                <w:color w:val="000000"/>
                <w:sz w:val="21"/>
                <w:szCs w:val="21"/>
              </w:rPr>
              <w:br/>
              <w:t>Room: National Ballroom 2</w:t>
            </w:r>
            <w:r w:rsidRPr="0085791A">
              <w:rPr>
                <w:rFonts w:ascii="Verdana" w:eastAsia="Times New Roman" w:hAnsi="Verdana" w:cs="Times New Roman"/>
                <w:color w:val="000000"/>
                <w:sz w:val="21"/>
                <w:szCs w:val="21"/>
              </w:rPr>
              <w:br/>
              <w:t>Chair: Julie Harrison</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Strengths4Success - Journey Towards Excellence. A program which positions students' academic success and wellbeing as equally important outcomes</w:t>
            </w:r>
            <w:r w:rsidRPr="0085791A">
              <w:rPr>
                <w:rFonts w:ascii="Verdana" w:eastAsia="Times New Roman" w:hAnsi="Verdana" w:cs="Times New Roman"/>
                <w:color w:val="000000"/>
                <w:sz w:val="21"/>
                <w:szCs w:val="21"/>
              </w:rPr>
              <w:br/>
            </w:r>
            <w:r w:rsidRPr="0085791A">
              <w:rPr>
                <w:rFonts w:ascii="Verdana" w:eastAsia="Times New Roman" w:hAnsi="Verdana" w:cs="Times New Roman"/>
                <w:b/>
                <w:bCs/>
                <w:color w:val="000000"/>
                <w:sz w:val="21"/>
                <w:szCs w:val="21"/>
              </w:rPr>
              <w:t>Tania Willis and Sue Hancock</w:t>
            </w:r>
          </w:p>
        </w:tc>
      </w:tr>
      <w:tr w:rsidR="0085791A" w:rsidRPr="0085791A" w:rsidTr="0085791A">
        <w:trPr>
          <w:tblCellSpacing w:w="15" w:type="dxa"/>
        </w:trPr>
        <w:tc>
          <w:tcPr>
            <w:tcW w:w="850" w:type="pct"/>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12:00pm - 12:45pm</w:t>
            </w:r>
          </w:p>
        </w:tc>
        <w:tc>
          <w:tcPr>
            <w:tcW w:w="0" w:type="auto"/>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Concurrent Session 14 - Challenges</w:t>
            </w:r>
            <w:r w:rsidRPr="0085791A">
              <w:rPr>
                <w:rFonts w:ascii="Verdana" w:eastAsia="Times New Roman" w:hAnsi="Verdana" w:cs="Times New Roman"/>
                <w:color w:val="000000"/>
                <w:sz w:val="21"/>
                <w:szCs w:val="21"/>
              </w:rPr>
              <w:br/>
              <w:t>Room: National Ballroom 3</w:t>
            </w:r>
            <w:r w:rsidRPr="0085791A">
              <w:rPr>
                <w:rFonts w:ascii="Verdana" w:eastAsia="Times New Roman" w:hAnsi="Verdana" w:cs="Times New Roman"/>
                <w:color w:val="000000"/>
                <w:sz w:val="21"/>
                <w:szCs w:val="21"/>
              </w:rPr>
              <w:br/>
              <w:t>Chair: Catherine Laverty</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Inclusive University Experience for People with Intellectual Disability: How far have we come and what else needs to be done?</w:t>
            </w:r>
            <w:r w:rsidRPr="0085791A">
              <w:rPr>
                <w:rFonts w:ascii="Verdana" w:eastAsia="Times New Roman" w:hAnsi="Verdana" w:cs="Times New Roman"/>
                <w:color w:val="000000"/>
                <w:sz w:val="21"/>
                <w:szCs w:val="21"/>
              </w:rPr>
              <w:br/>
            </w:r>
            <w:r w:rsidRPr="0085791A">
              <w:rPr>
                <w:rFonts w:ascii="Verdana" w:eastAsia="Times New Roman" w:hAnsi="Verdana" w:cs="Times New Roman"/>
                <w:b/>
                <w:bCs/>
                <w:color w:val="000000"/>
                <w:sz w:val="21"/>
                <w:szCs w:val="21"/>
              </w:rPr>
              <w:t>Lorraine Lindsay</w:t>
            </w:r>
          </w:p>
        </w:tc>
      </w:tr>
      <w:tr w:rsidR="0085791A" w:rsidRPr="0085791A" w:rsidTr="0085791A">
        <w:trPr>
          <w:tblCellSpacing w:w="15" w:type="dxa"/>
        </w:trPr>
        <w:tc>
          <w:tcPr>
            <w:tcW w:w="850" w:type="pct"/>
            <w:shd w:val="clear" w:color="auto" w:fill="C9E9FC"/>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lastRenderedPageBreak/>
              <w:t>12:45pm - 1:45pm</w:t>
            </w:r>
          </w:p>
        </w:tc>
        <w:tc>
          <w:tcPr>
            <w:tcW w:w="0" w:type="auto"/>
            <w:shd w:val="clear" w:color="auto" w:fill="C9E9FC"/>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LUNCH &amp; EXHIBITION / SILENT AUCTION</w:t>
            </w:r>
            <w:r w:rsidRPr="0085791A">
              <w:rPr>
                <w:rFonts w:ascii="Verdana" w:eastAsia="Times New Roman" w:hAnsi="Verdana" w:cs="Times New Roman"/>
                <w:color w:val="000000"/>
                <w:sz w:val="21"/>
                <w:szCs w:val="21"/>
              </w:rPr>
              <w:br/>
              <w:t>Room: National Ballroom Foyer</w:t>
            </w:r>
          </w:p>
        </w:tc>
      </w:tr>
      <w:tr w:rsidR="0085791A" w:rsidRPr="0085791A" w:rsidTr="0085791A">
        <w:trPr>
          <w:tblCellSpacing w:w="15" w:type="dxa"/>
        </w:trPr>
        <w:tc>
          <w:tcPr>
            <w:tcW w:w="850" w:type="pct"/>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1:45pm - 3:00pm</w:t>
            </w:r>
          </w:p>
        </w:tc>
        <w:tc>
          <w:tcPr>
            <w:tcW w:w="0" w:type="auto"/>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Keynote Address</w:t>
            </w:r>
            <w:r w:rsidRPr="0085791A">
              <w:rPr>
                <w:rFonts w:ascii="Verdana" w:eastAsia="Times New Roman" w:hAnsi="Verdana" w:cs="Times New Roman"/>
                <w:color w:val="000000"/>
                <w:sz w:val="21"/>
                <w:szCs w:val="21"/>
              </w:rPr>
              <w:br/>
              <w:t>Room: National Ballroom 2 &amp; 3</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Keynote Address - Universal Design Education </w:t>
            </w:r>
            <w:r w:rsidRPr="0085791A">
              <w:rPr>
                <w:rFonts w:ascii="Verdana" w:eastAsia="Times New Roman" w:hAnsi="Verdana" w:cs="Times New Roman"/>
                <w:color w:val="000000"/>
                <w:sz w:val="21"/>
                <w:szCs w:val="21"/>
              </w:rPr>
              <w:br/>
            </w:r>
            <w:hyperlink r:id="rId17" w:anchor="hughes_warrington_marnie" w:history="1">
              <w:r w:rsidRPr="0085791A">
                <w:rPr>
                  <w:rFonts w:ascii="Verdana" w:eastAsia="Times New Roman" w:hAnsi="Verdana" w:cs="Times New Roman"/>
                  <w:color w:val="009FE3"/>
                  <w:sz w:val="21"/>
                  <w:szCs w:val="21"/>
                  <w:u w:val="single"/>
                </w:rPr>
                <w:t>Marnie Hughes-Warrington</w:t>
              </w:r>
            </w:hyperlink>
            <w:r w:rsidRPr="0085791A">
              <w:rPr>
                <w:rFonts w:ascii="Verdana" w:eastAsia="Times New Roman" w:hAnsi="Verdana" w:cs="Times New Roman"/>
                <w:color w:val="000000"/>
                <w:sz w:val="21"/>
                <w:szCs w:val="21"/>
              </w:rPr>
              <w:t>, Pro-Vice Chancellor, Australian National University</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Keynote Address - Aboriginal and Torres Strait Island Students: Are we doing enough?</w:t>
            </w:r>
            <w:r w:rsidRPr="0085791A">
              <w:rPr>
                <w:rFonts w:ascii="Verdana" w:eastAsia="Times New Roman" w:hAnsi="Verdana" w:cs="Times New Roman"/>
                <w:color w:val="000000"/>
                <w:sz w:val="21"/>
                <w:szCs w:val="21"/>
              </w:rPr>
              <w:br/>
            </w:r>
            <w:hyperlink r:id="rId18" w:anchor="fleming_michele" w:history="1">
              <w:r w:rsidRPr="0085791A">
                <w:rPr>
                  <w:rFonts w:ascii="Verdana" w:eastAsia="Times New Roman" w:hAnsi="Verdana" w:cs="Times New Roman"/>
                  <w:color w:val="009FE3"/>
                  <w:sz w:val="21"/>
                  <w:szCs w:val="21"/>
                  <w:u w:val="single"/>
                </w:rPr>
                <w:t>Michele Fleming</w:t>
              </w:r>
            </w:hyperlink>
            <w:r w:rsidRPr="0085791A">
              <w:rPr>
                <w:rFonts w:ascii="Verdana" w:eastAsia="Times New Roman" w:hAnsi="Verdana" w:cs="Times New Roman"/>
                <w:color w:val="000000"/>
                <w:sz w:val="21"/>
                <w:szCs w:val="21"/>
              </w:rPr>
              <w:t>, Dean of Students, University of Canberra – Indigenous Students with Disability</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Keynote Address - Overview - ACT Government Access and Equity in VET Strategic Framework and Action Plan 2016-17</w:t>
            </w:r>
            <w:r w:rsidRPr="0085791A">
              <w:rPr>
                <w:rFonts w:ascii="Verdana" w:eastAsia="Times New Roman" w:hAnsi="Verdana" w:cs="Times New Roman"/>
                <w:color w:val="000000"/>
                <w:sz w:val="21"/>
                <w:szCs w:val="21"/>
              </w:rPr>
              <w:br/>
            </w:r>
            <w:hyperlink r:id="rId19" w:anchor="miller_david" w:history="1">
              <w:r w:rsidRPr="0085791A">
                <w:rPr>
                  <w:rFonts w:ascii="Verdana" w:eastAsia="Times New Roman" w:hAnsi="Verdana" w:cs="Times New Roman"/>
                  <w:color w:val="009FE3"/>
                  <w:sz w:val="21"/>
                  <w:szCs w:val="21"/>
                  <w:u w:val="single"/>
                </w:rPr>
                <w:t>David Miller</w:t>
              </w:r>
            </w:hyperlink>
            <w:r w:rsidRPr="0085791A">
              <w:rPr>
                <w:rFonts w:ascii="Verdana" w:eastAsia="Times New Roman" w:hAnsi="Verdana" w:cs="Times New Roman"/>
                <w:color w:val="000000"/>
                <w:sz w:val="21"/>
                <w:szCs w:val="21"/>
              </w:rPr>
              <w:t>, Director, ACT Department of Education and Training</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hyperlink r:id="rId20" w:anchor="miller_david" w:history="1">
              <w:r w:rsidRPr="0085791A">
                <w:rPr>
                  <w:rFonts w:ascii="Verdana" w:eastAsia="Times New Roman" w:hAnsi="Verdana" w:cs="Times New Roman"/>
                  <w:color w:val="009FE3"/>
                  <w:sz w:val="21"/>
                  <w:szCs w:val="21"/>
                  <w:u w:val="single"/>
                </w:rPr>
                <w:t>David Miller</w:t>
              </w:r>
            </w:hyperlink>
            <w:r w:rsidRPr="0085791A">
              <w:rPr>
                <w:rFonts w:ascii="Verdana" w:eastAsia="Times New Roman" w:hAnsi="Verdana" w:cs="Times New Roman"/>
                <w:color w:val="000000"/>
                <w:sz w:val="21"/>
                <w:szCs w:val="21"/>
              </w:rPr>
              <w:t> will discuss the development of the ACT Government’s Access and Equity in Vocational Education and Training (VET) Strategic Framework and Action Plan 2016-17. The ACT Government is committed to increasing the level of workforce participation and providing the support an individual experiencing disadvantage or disengagement may need to gain skills that lead to employment or other meaningful engagement in society. This includes consideration of strategies and performance indicators to ensure the needs of all people are addressed. To achieve this commitment, better integration of services at the local level and more targeted sharing and distribution of information about available services are critical.</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David will discuss the progress of a project to review existing ACT Government policy and to construct an evidence-based rationale for change. The project will work across ACT Government to identify issues affecting access and equity and to assist policy makers to understand prioritised areas for action in a coordinated way.</w:t>
            </w:r>
          </w:p>
        </w:tc>
      </w:tr>
      <w:tr w:rsidR="0085791A" w:rsidRPr="0085791A" w:rsidTr="0085791A">
        <w:trPr>
          <w:tblCellSpacing w:w="15" w:type="dxa"/>
        </w:trPr>
        <w:tc>
          <w:tcPr>
            <w:tcW w:w="850" w:type="pct"/>
            <w:shd w:val="clear" w:color="auto" w:fill="C9E9FC"/>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3:00pm - 3:30pm</w:t>
            </w:r>
          </w:p>
        </w:tc>
        <w:tc>
          <w:tcPr>
            <w:tcW w:w="0" w:type="auto"/>
            <w:shd w:val="clear" w:color="auto" w:fill="C9E9FC"/>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AFTERNOON TEA &amp; EXHIBITION – SILENT AUCTION CLOSED</w:t>
            </w:r>
            <w:r w:rsidRPr="0085791A">
              <w:rPr>
                <w:rFonts w:ascii="Verdana" w:eastAsia="Times New Roman" w:hAnsi="Verdana" w:cs="Times New Roman"/>
                <w:color w:val="000000"/>
                <w:sz w:val="21"/>
                <w:szCs w:val="21"/>
              </w:rPr>
              <w:br/>
              <w:t>National Ballroom Foyer</w:t>
            </w:r>
          </w:p>
        </w:tc>
      </w:tr>
      <w:tr w:rsidR="0085791A" w:rsidRPr="0085791A" w:rsidTr="0085791A">
        <w:trPr>
          <w:tblCellSpacing w:w="15" w:type="dxa"/>
        </w:trPr>
        <w:tc>
          <w:tcPr>
            <w:tcW w:w="850" w:type="pct"/>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3:30pm - 4:15pm</w:t>
            </w:r>
          </w:p>
        </w:tc>
        <w:tc>
          <w:tcPr>
            <w:tcW w:w="0" w:type="auto"/>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Concurrent Session 15 - Changes</w:t>
            </w:r>
            <w:r w:rsidRPr="0085791A">
              <w:rPr>
                <w:rFonts w:ascii="Verdana" w:eastAsia="Times New Roman" w:hAnsi="Verdana" w:cs="Times New Roman"/>
                <w:color w:val="000000"/>
                <w:sz w:val="21"/>
                <w:szCs w:val="21"/>
              </w:rPr>
              <w:br/>
              <w:t>Room: National Ballroom 1</w:t>
            </w:r>
            <w:r w:rsidRPr="0085791A">
              <w:rPr>
                <w:rFonts w:ascii="Verdana" w:eastAsia="Times New Roman" w:hAnsi="Verdana" w:cs="Times New Roman"/>
                <w:color w:val="000000"/>
                <w:sz w:val="21"/>
                <w:szCs w:val="21"/>
              </w:rPr>
              <w:br/>
              <w:t>Chair: Sue Hancock</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 xml:space="preserve">Curtin's Universal Design </w:t>
            </w:r>
            <w:proofErr w:type="gramStart"/>
            <w:r w:rsidRPr="0085791A">
              <w:rPr>
                <w:rFonts w:ascii="Verdana" w:eastAsia="Times New Roman" w:hAnsi="Verdana" w:cs="Times New Roman"/>
                <w:color w:val="000000"/>
                <w:sz w:val="21"/>
                <w:szCs w:val="21"/>
              </w:rPr>
              <w:t>Journey..</w:t>
            </w:r>
            <w:proofErr w:type="gramEnd"/>
            <w:r w:rsidRPr="0085791A">
              <w:rPr>
                <w:rFonts w:ascii="Verdana" w:eastAsia="Times New Roman" w:hAnsi="Verdana" w:cs="Times New Roman"/>
                <w:color w:val="000000"/>
                <w:sz w:val="21"/>
                <w:szCs w:val="21"/>
              </w:rPr>
              <w:t xml:space="preserve"> so far</w:t>
            </w:r>
            <w:r w:rsidRPr="0085791A">
              <w:rPr>
                <w:rFonts w:ascii="Verdana" w:eastAsia="Times New Roman" w:hAnsi="Verdana" w:cs="Times New Roman"/>
                <w:color w:val="000000"/>
                <w:sz w:val="21"/>
                <w:szCs w:val="21"/>
              </w:rPr>
              <w:br/>
            </w:r>
            <w:r w:rsidRPr="0085791A">
              <w:rPr>
                <w:rFonts w:ascii="Verdana" w:eastAsia="Times New Roman" w:hAnsi="Verdana" w:cs="Times New Roman"/>
                <w:b/>
                <w:bCs/>
                <w:color w:val="000000"/>
                <w:sz w:val="21"/>
                <w:szCs w:val="21"/>
              </w:rPr>
              <w:t>Jackie Weinman</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Universal Design – The Impossible and Now</w:t>
            </w:r>
            <w:r w:rsidRPr="0085791A">
              <w:rPr>
                <w:rFonts w:ascii="Verdana" w:eastAsia="Times New Roman" w:hAnsi="Verdana" w:cs="Times New Roman"/>
                <w:color w:val="000000"/>
                <w:sz w:val="21"/>
                <w:szCs w:val="21"/>
              </w:rPr>
              <w:br/>
            </w:r>
            <w:r w:rsidRPr="0085791A">
              <w:rPr>
                <w:rFonts w:ascii="Verdana" w:eastAsia="Times New Roman" w:hAnsi="Verdana" w:cs="Times New Roman"/>
                <w:b/>
                <w:bCs/>
                <w:color w:val="000000"/>
                <w:sz w:val="21"/>
                <w:szCs w:val="21"/>
              </w:rPr>
              <w:t xml:space="preserve">Melissa </w:t>
            </w:r>
            <w:proofErr w:type="spellStart"/>
            <w:r w:rsidRPr="0085791A">
              <w:rPr>
                <w:rFonts w:ascii="Verdana" w:eastAsia="Times New Roman" w:hAnsi="Verdana" w:cs="Times New Roman"/>
                <w:b/>
                <w:bCs/>
                <w:color w:val="000000"/>
                <w:sz w:val="21"/>
                <w:szCs w:val="21"/>
              </w:rPr>
              <w:t>Wortel</w:t>
            </w:r>
            <w:proofErr w:type="spellEnd"/>
            <w:r w:rsidRPr="0085791A">
              <w:rPr>
                <w:rFonts w:ascii="Verdana" w:eastAsia="Times New Roman" w:hAnsi="Verdana" w:cs="Times New Roman"/>
                <w:b/>
                <w:bCs/>
                <w:color w:val="000000"/>
                <w:sz w:val="21"/>
                <w:szCs w:val="21"/>
              </w:rPr>
              <w:t xml:space="preserve"> &amp; Cathy Easte</w:t>
            </w:r>
            <w:r w:rsidRPr="0085791A">
              <w:rPr>
                <w:rFonts w:ascii="Verdana" w:eastAsia="Times New Roman" w:hAnsi="Verdana" w:cs="Times New Roman"/>
                <w:color w:val="000000"/>
                <w:sz w:val="21"/>
                <w:szCs w:val="21"/>
              </w:rPr>
              <w:br/>
            </w:r>
            <w:r w:rsidRPr="0085791A">
              <w:rPr>
                <w:rFonts w:ascii="Verdana" w:eastAsia="Times New Roman" w:hAnsi="Verdana" w:cs="Times New Roman"/>
                <w:color w:val="000000"/>
                <w:sz w:val="21"/>
                <w:szCs w:val="21"/>
              </w:rPr>
              <w:br/>
              <w:t>Taking Up the Challenge –Making It Happen Together</w:t>
            </w:r>
            <w:r w:rsidRPr="0085791A">
              <w:rPr>
                <w:rFonts w:ascii="Verdana" w:eastAsia="Times New Roman" w:hAnsi="Verdana" w:cs="Times New Roman"/>
                <w:color w:val="000000"/>
                <w:sz w:val="21"/>
                <w:szCs w:val="21"/>
              </w:rPr>
              <w:br/>
            </w:r>
            <w:r w:rsidRPr="0085791A">
              <w:rPr>
                <w:rFonts w:ascii="Verdana" w:eastAsia="Times New Roman" w:hAnsi="Verdana" w:cs="Times New Roman"/>
                <w:b/>
                <w:bCs/>
                <w:color w:val="000000"/>
                <w:sz w:val="21"/>
                <w:szCs w:val="21"/>
              </w:rPr>
              <w:t xml:space="preserve">Rachel </w:t>
            </w:r>
            <w:proofErr w:type="spellStart"/>
            <w:r w:rsidRPr="0085791A">
              <w:rPr>
                <w:rFonts w:ascii="Verdana" w:eastAsia="Times New Roman" w:hAnsi="Verdana" w:cs="Times New Roman"/>
                <w:b/>
                <w:bCs/>
                <w:color w:val="000000"/>
                <w:sz w:val="21"/>
                <w:szCs w:val="21"/>
              </w:rPr>
              <w:t>Wielstra</w:t>
            </w:r>
            <w:proofErr w:type="spellEnd"/>
          </w:p>
        </w:tc>
      </w:tr>
      <w:tr w:rsidR="0085791A" w:rsidRPr="0085791A" w:rsidTr="0085791A">
        <w:trPr>
          <w:tblCellSpacing w:w="15" w:type="dxa"/>
        </w:trPr>
        <w:tc>
          <w:tcPr>
            <w:tcW w:w="850" w:type="pct"/>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3:30pm - 4:15pm</w:t>
            </w:r>
          </w:p>
        </w:tc>
        <w:tc>
          <w:tcPr>
            <w:tcW w:w="0" w:type="auto"/>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Concurrent Session 16 - Changes</w:t>
            </w:r>
            <w:r w:rsidRPr="0085791A">
              <w:rPr>
                <w:rFonts w:ascii="Verdana" w:eastAsia="Times New Roman" w:hAnsi="Verdana" w:cs="Times New Roman"/>
                <w:color w:val="000000"/>
                <w:sz w:val="21"/>
                <w:szCs w:val="21"/>
              </w:rPr>
              <w:br/>
              <w:t>Room: National Ballroom 2</w:t>
            </w:r>
            <w:r w:rsidRPr="0085791A">
              <w:rPr>
                <w:rFonts w:ascii="Verdana" w:eastAsia="Times New Roman" w:hAnsi="Verdana" w:cs="Times New Roman"/>
                <w:color w:val="000000"/>
                <w:sz w:val="21"/>
                <w:szCs w:val="21"/>
              </w:rPr>
              <w:br/>
              <w:t xml:space="preserve">Chair: Tracy </w:t>
            </w:r>
            <w:proofErr w:type="spellStart"/>
            <w:r w:rsidRPr="0085791A">
              <w:rPr>
                <w:rFonts w:ascii="Verdana" w:eastAsia="Times New Roman" w:hAnsi="Verdana" w:cs="Times New Roman"/>
                <w:color w:val="000000"/>
                <w:sz w:val="21"/>
                <w:szCs w:val="21"/>
              </w:rPr>
              <w:t>Hetherton</w:t>
            </w:r>
            <w:proofErr w:type="spellEnd"/>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Passport 2 Employment Program (P2E)</w:t>
            </w:r>
            <w:r w:rsidRPr="0085791A">
              <w:rPr>
                <w:rFonts w:ascii="Verdana" w:eastAsia="Times New Roman" w:hAnsi="Verdana" w:cs="Times New Roman"/>
                <w:color w:val="000000"/>
                <w:sz w:val="21"/>
                <w:szCs w:val="21"/>
              </w:rPr>
              <w:br/>
            </w:r>
            <w:r w:rsidRPr="0085791A">
              <w:rPr>
                <w:rFonts w:ascii="Verdana" w:eastAsia="Times New Roman" w:hAnsi="Verdana" w:cs="Times New Roman"/>
                <w:b/>
                <w:bCs/>
                <w:color w:val="000000"/>
                <w:sz w:val="21"/>
                <w:szCs w:val="21"/>
              </w:rPr>
              <w:t>Pam Anderson</w:t>
            </w:r>
          </w:p>
        </w:tc>
      </w:tr>
      <w:tr w:rsidR="0085791A" w:rsidRPr="0085791A" w:rsidTr="0085791A">
        <w:trPr>
          <w:tblCellSpacing w:w="15" w:type="dxa"/>
        </w:trPr>
        <w:tc>
          <w:tcPr>
            <w:tcW w:w="850" w:type="pct"/>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lastRenderedPageBreak/>
              <w:t>3:30pm - 4:15pm</w:t>
            </w:r>
          </w:p>
        </w:tc>
        <w:tc>
          <w:tcPr>
            <w:tcW w:w="0" w:type="auto"/>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Concurrent Session 17 - Challenges</w:t>
            </w:r>
            <w:r w:rsidRPr="0085791A">
              <w:rPr>
                <w:rFonts w:ascii="Verdana" w:eastAsia="Times New Roman" w:hAnsi="Verdana" w:cs="Times New Roman"/>
                <w:color w:val="000000"/>
                <w:sz w:val="21"/>
                <w:szCs w:val="21"/>
              </w:rPr>
              <w:br/>
              <w:t>Room: National Ballroom 3</w:t>
            </w:r>
            <w:r w:rsidRPr="0085791A">
              <w:rPr>
                <w:rFonts w:ascii="Verdana" w:eastAsia="Times New Roman" w:hAnsi="Verdana" w:cs="Times New Roman"/>
                <w:color w:val="000000"/>
                <w:sz w:val="21"/>
                <w:szCs w:val="21"/>
              </w:rPr>
              <w:br/>
              <w:t>Chair: Tom Arthur</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Supporting Success for Students With Autism Spectrum Disorders: Exploring the Evolving Role of Student Support and Equity Services</w:t>
            </w:r>
            <w:r w:rsidRPr="0085791A">
              <w:rPr>
                <w:rFonts w:ascii="Verdana" w:eastAsia="Times New Roman" w:hAnsi="Verdana" w:cs="Times New Roman"/>
                <w:color w:val="000000"/>
                <w:sz w:val="21"/>
                <w:szCs w:val="21"/>
              </w:rPr>
              <w:br/>
            </w:r>
            <w:r w:rsidRPr="0085791A">
              <w:rPr>
                <w:rFonts w:ascii="Verdana" w:eastAsia="Times New Roman" w:hAnsi="Verdana" w:cs="Times New Roman"/>
                <w:b/>
                <w:bCs/>
                <w:color w:val="000000"/>
                <w:sz w:val="21"/>
                <w:szCs w:val="21"/>
              </w:rPr>
              <w:t>Emma Edwards</w:t>
            </w:r>
          </w:p>
        </w:tc>
      </w:tr>
      <w:tr w:rsidR="0085791A" w:rsidRPr="0085791A" w:rsidTr="0085791A">
        <w:trPr>
          <w:tblCellSpacing w:w="15" w:type="dxa"/>
        </w:trPr>
        <w:tc>
          <w:tcPr>
            <w:tcW w:w="850" w:type="pct"/>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4:15pm - 5:00pm</w:t>
            </w:r>
          </w:p>
        </w:tc>
        <w:tc>
          <w:tcPr>
            <w:tcW w:w="0" w:type="auto"/>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Concurrent Session 18 - Changes</w:t>
            </w:r>
            <w:r w:rsidRPr="0085791A">
              <w:rPr>
                <w:rFonts w:ascii="Verdana" w:eastAsia="Times New Roman" w:hAnsi="Verdana" w:cs="Times New Roman"/>
                <w:color w:val="000000"/>
                <w:sz w:val="21"/>
                <w:szCs w:val="21"/>
              </w:rPr>
              <w:br/>
              <w:t>Room: National Ballroom 1</w:t>
            </w:r>
            <w:r w:rsidRPr="0085791A">
              <w:rPr>
                <w:rFonts w:ascii="Verdana" w:eastAsia="Times New Roman" w:hAnsi="Verdana" w:cs="Times New Roman"/>
                <w:color w:val="000000"/>
                <w:sz w:val="21"/>
                <w:szCs w:val="21"/>
              </w:rPr>
              <w:br/>
              <w:t>Chair: Belinda Wallis</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The NDIA Package – How Does it Unwrap in the Tertiary Education Context?</w:t>
            </w:r>
            <w:r w:rsidRPr="0085791A">
              <w:rPr>
                <w:rFonts w:ascii="Verdana" w:eastAsia="Times New Roman" w:hAnsi="Verdana" w:cs="Times New Roman"/>
                <w:color w:val="000000"/>
                <w:sz w:val="21"/>
                <w:szCs w:val="21"/>
              </w:rPr>
              <w:br/>
            </w:r>
            <w:r w:rsidRPr="0085791A">
              <w:rPr>
                <w:rFonts w:ascii="Verdana" w:eastAsia="Times New Roman" w:hAnsi="Verdana" w:cs="Times New Roman"/>
                <w:b/>
                <w:bCs/>
                <w:color w:val="000000"/>
                <w:sz w:val="21"/>
                <w:szCs w:val="21"/>
              </w:rPr>
              <w:t>Michelle Campbell</w:t>
            </w:r>
          </w:p>
        </w:tc>
      </w:tr>
      <w:tr w:rsidR="0085791A" w:rsidRPr="0085791A" w:rsidTr="0085791A">
        <w:trPr>
          <w:tblCellSpacing w:w="15" w:type="dxa"/>
        </w:trPr>
        <w:tc>
          <w:tcPr>
            <w:tcW w:w="850" w:type="pct"/>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4:15pm - 5:00pm</w:t>
            </w:r>
          </w:p>
        </w:tc>
        <w:tc>
          <w:tcPr>
            <w:tcW w:w="0" w:type="auto"/>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Concurrent Session 19 - Challenges</w:t>
            </w:r>
            <w:r w:rsidRPr="0085791A">
              <w:rPr>
                <w:rFonts w:ascii="Verdana" w:eastAsia="Times New Roman" w:hAnsi="Verdana" w:cs="Times New Roman"/>
                <w:color w:val="000000"/>
                <w:sz w:val="21"/>
                <w:szCs w:val="21"/>
              </w:rPr>
              <w:br/>
              <w:t>Room: National Ballroom 2</w:t>
            </w:r>
            <w:r w:rsidRPr="0085791A">
              <w:rPr>
                <w:rFonts w:ascii="Verdana" w:eastAsia="Times New Roman" w:hAnsi="Verdana" w:cs="Times New Roman"/>
                <w:color w:val="000000"/>
                <w:sz w:val="21"/>
                <w:szCs w:val="21"/>
              </w:rPr>
              <w:br/>
              <w:t xml:space="preserve">Chair: Hayley </w:t>
            </w:r>
            <w:proofErr w:type="spellStart"/>
            <w:r w:rsidRPr="0085791A">
              <w:rPr>
                <w:rFonts w:ascii="Verdana" w:eastAsia="Times New Roman" w:hAnsi="Verdana" w:cs="Times New Roman"/>
                <w:color w:val="000000"/>
                <w:sz w:val="21"/>
                <w:szCs w:val="21"/>
              </w:rPr>
              <w:t>Torabi</w:t>
            </w:r>
            <w:proofErr w:type="spellEnd"/>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An Investigation of Barriers to HDR Students With Disability Completing an HDR Qualification at an Australian University</w:t>
            </w:r>
            <w:r w:rsidRPr="0085791A">
              <w:rPr>
                <w:rFonts w:ascii="Verdana" w:eastAsia="Times New Roman" w:hAnsi="Verdana" w:cs="Times New Roman"/>
                <w:color w:val="000000"/>
                <w:sz w:val="21"/>
                <w:szCs w:val="21"/>
              </w:rPr>
              <w:br/>
            </w:r>
            <w:r w:rsidRPr="0085791A">
              <w:rPr>
                <w:rFonts w:ascii="Verdana" w:eastAsia="Times New Roman" w:hAnsi="Verdana" w:cs="Times New Roman"/>
                <w:b/>
                <w:bCs/>
                <w:color w:val="000000"/>
                <w:sz w:val="21"/>
                <w:szCs w:val="21"/>
              </w:rPr>
              <w:t>Peter Smith</w:t>
            </w:r>
          </w:p>
        </w:tc>
      </w:tr>
      <w:tr w:rsidR="0085791A" w:rsidRPr="0085791A" w:rsidTr="0085791A">
        <w:trPr>
          <w:tblCellSpacing w:w="15" w:type="dxa"/>
        </w:trPr>
        <w:tc>
          <w:tcPr>
            <w:tcW w:w="850" w:type="pct"/>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4:15pm - 5:00pm</w:t>
            </w:r>
          </w:p>
        </w:tc>
        <w:tc>
          <w:tcPr>
            <w:tcW w:w="0" w:type="auto"/>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Concurrent Session 20 - Challenges</w:t>
            </w:r>
            <w:r w:rsidRPr="0085791A">
              <w:rPr>
                <w:rFonts w:ascii="Verdana" w:eastAsia="Times New Roman" w:hAnsi="Verdana" w:cs="Times New Roman"/>
                <w:color w:val="000000"/>
                <w:sz w:val="21"/>
                <w:szCs w:val="21"/>
              </w:rPr>
              <w:br/>
              <w:t>Room: National Ballroom 3</w:t>
            </w:r>
            <w:r w:rsidRPr="0085791A">
              <w:rPr>
                <w:rFonts w:ascii="Verdana" w:eastAsia="Times New Roman" w:hAnsi="Verdana" w:cs="Times New Roman"/>
                <w:color w:val="000000"/>
                <w:sz w:val="21"/>
                <w:szCs w:val="21"/>
              </w:rPr>
              <w:br/>
              <w:t>Chair: Tom Arthur</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The STAR Project: A transition support project for students with Autism Spectrum Disorder, anxiety or way finding needs</w:t>
            </w:r>
            <w:r w:rsidRPr="0085791A">
              <w:rPr>
                <w:rFonts w:ascii="Verdana" w:eastAsia="Times New Roman" w:hAnsi="Verdana" w:cs="Times New Roman"/>
                <w:color w:val="000000"/>
                <w:sz w:val="21"/>
                <w:szCs w:val="21"/>
              </w:rPr>
              <w:br/>
            </w:r>
            <w:r w:rsidRPr="0085791A">
              <w:rPr>
                <w:rFonts w:ascii="Verdana" w:eastAsia="Times New Roman" w:hAnsi="Verdana" w:cs="Times New Roman"/>
                <w:b/>
                <w:bCs/>
                <w:color w:val="000000"/>
                <w:sz w:val="21"/>
                <w:szCs w:val="21"/>
              </w:rPr>
              <w:t>Alison Nuske</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Transition to University: Getting it right for students on the Autism Spectrum</w:t>
            </w:r>
            <w:r w:rsidRPr="0085791A">
              <w:rPr>
                <w:rFonts w:ascii="Verdana" w:eastAsia="Times New Roman" w:hAnsi="Verdana" w:cs="Times New Roman"/>
                <w:color w:val="000000"/>
                <w:sz w:val="21"/>
                <w:szCs w:val="21"/>
              </w:rPr>
              <w:br/>
            </w:r>
            <w:r w:rsidRPr="0085791A">
              <w:rPr>
                <w:rFonts w:ascii="Verdana" w:eastAsia="Times New Roman" w:hAnsi="Verdana" w:cs="Times New Roman"/>
                <w:b/>
                <w:bCs/>
                <w:color w:val="000000"/>
                <w:sz w:val="21"/>
                <w:szCs w:val="21"/>
              </w:rPr>
              <w:t xml:space="preserve">Petria </w:t>
            </w:r>
            <w:proofErr w:type="spellStart"/>
            <w:r w:rsidRPr="0085791A">
              <w:rPr>
                <w:rFonts w:ascii="Verdana" w:eastAsia="Times New Roman" w:hAnsi="Verdana" w:cs="Times New Roman"/>
                <w:b/>
                <w:bCs/>
                <w:color w:val="000000"/>
                <w:sz w:val="21"/>
                <w:szCs w:val="21"/>
              </w:rPr>
              <w:t>McGoldrick</w:t>
            </w:r>
            <w:proofErr w:type="spellEnd"/>
            <w:r w:rsidRPr="0085791A">
              <w:rPr>
                <w:rFonts w:ascii="Verdana" w:eastAsia="Times New Roman" w:hAnsi="Verdana" w:cs="Times New Roman"/>
                <w:b/>
                <w:bCs/>
                <w:color w:val="000000"/>
                <w:sz w:val="21"/>
                <w:szCs w:val="21"/>
              </w:rPr>
              <w:t xml:space="preserve"> and Dr Kimberley McMahon-Coleman</w:t>
            </w:r>
          </w:p>
        </w:tc>
      </w:tr>
      <w:tr w:rsidR="0085791A" w:rsidRPr="0085791A" w:rsidTr="0085791A">
        <w:trPr>
          <w:tblCellSpacing w:w="15" w:type="dxa"/>
        </w:trPr>
        <w:tc>
          <w:tcPr>
            <w:tcW w:w="850" w:type="pct"/>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5:00pm - 5:30pm</w:t>
            </w:r>
          </w:p>
        </w:tc>
        <w:tc>
          <w:tcPr>
            <w:tcW w:w="0" w:type="auto"/>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Silent Auction</w:t>
            </w:r>
            <w:r w:rsidRPr="0085791A">
              <w:rPr>
                <w:rFonts w:ascii="Verdana" w:eastAsia="Times New Roman" w:hAnsi="Verdana" w:cs="Times New Roman"/>
                <w:color w:val="000000"/>
                <w:sz w:val="21"/>
                <w:szCs w:val="21"/>
              </w:rPr>
              <w:br/>
              <w:t>Payments for silent auction items can be made at the registration desk and items collected by 5.30pm - EFTPOS / Credit Card Facilities Available</w:t>
            </w:r>
          </w:p>
        </w:tc>
      </w:tr>
      <w:tr w:rsidR="0085791A" w:rsidRPr="0085791A" w:rsidTr="0085791A">
        <w:trPr>
          <w:tblCellSpacing w:w="15" w:type="dxa"/>
        </w:trPr>
        <w:tc>
          <w:tcPr>
            <w:tcW w:w="850" w:type="pct"/>
            <w:shd w:val="clear" w:color="auto" w:fill="C9E9FC"/>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7:00pm - 10:00pm</w:t>
            </w:r>
          </w:p>
        </w:tc>
        <w:tc>
          <w:tcPr>
            <w:tcW w:w="0" w:type="auto"/>
            <w:shd w:val="clear" w:color="auto" w:fill="C9E9FC"/>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Conference Networking Function</w:t>
            </w:r>
            <w:r w:rsidRPr="0085791A">
              <w:rPr>
                <w:rFonts w:ascii="Verdana" w:eastAsia="Times New Roman" w:hAnsi="Verdana" w:cs="Times New Roman"/>
                <w:color w:val="000000"/>
                <w:sz w:val="21"/>
                <w:szCs w:val="21"/>
              </w:rPr>
              <w:br/>
              <w:t>Venue: Pialligo Estate, Pialligo</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Please meet in the foyer of the Hotel Realm at 6.15pm to be transferred by ACTION bus to Pialligo Estate at 6.30pm.</w:t>
            </w:r>
            <w:r w:rsidRPr="0085791A">
              <w:rPr>
                <w:rFonts w:ascii="Verdana" w:eastAsia="Times New Roman" w:hAnsi="Verdana" w:cs="Times New Roman"/>
                <w:color w:val="000000"/>
                <w:sz w:val="21"/>
                <w:szCs w:val="21"/>
              </w:rPr>
              <w:br/>
              <w:t>Buses will transport delegates back to Hotel Realm at the conclusion of the evening.</w:t>
            </w:r>
          </w:p>
        </w:tc>
      </w:tr>
    </w:tbl>
    <w:p w:rsidR="0085791A" w:rsidRPr="0085791A" w:rsidRDefault="0085791A" w:rsidP="0085791A">
      <w:pPr>
        <w:spacing w:before="120" w:after="120" w:line="240" w:lineRule="auto"/>
        <w:ind w:left="60" w:right="60"/>
        <w:outlineLvl w:val="2"/>
        <w:rPr>
          <w:rFonts w:ascii="Verdana" w:eastAsia="Times New Roman" w:hAnsi="Verdana" w:cs="Times New Roman"/>
          <w:b/>
          <w:bCs/>
          <w:color w:val="5CA030"/>
          <w:sz w:val="29"/>
          <w:szCs w:val="29"/>
        </w:rPr>
      </w:pPr>
      <w:r w:rsidRPr="0085791A">
        <w:rPr>
          <w:rFonts w:ascii="Verdana" w:eastAsia="Times New Roman" w:hAnsi="Verdana" w:cs="Times New Roman"/>
          <w:b/>
          <w:bCs/>
          <w:color w:val="5CA030"/>
          <w:sz w:val="29"/>
          <w:szCs w:val="29"/>
        </w:rPr>
        <w:t>Friday 2nd December, 2016</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64"/>
        <w:gridCol w:w="7462"/>
      </w:tblGrid>
      <w:tr w:rsidR="0085791A" w:rsidRPr="0085791A" w:rsidTr="0085791A">
        <w:trPr>
          <w:tblCellSpacing w:w="15" w:type="dxa"/>
        </w:trPr>
        <w:tc>
          <w:tcPr>
            <w:tcW w:w="850" w:type="pct"/>
            <w:shd w:val="clear" w:color="auto" w:fill="C9E9FC"/>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8:30am - 12:30pm</w:t>
            </w:r>
          </w:p>
        </w:tc>
        <w:tc>
          <w:tcPr>
            <w:tcW w:w="0" w:type="auto"/>
            <w:shd w:val="clear" w:color="auto" w:fill="C9E9FC"/>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Registration</w:t>
            </w:r>
            <w:r w:rsidRPr="0085791A">
              <w:rPr>
                <w:rFonts w:ascii="Verdana" w:eastAsia="Times New Roman" w:hAnsi="Verdana" w:cs="Times New Roman"/>
                <w:color w:val="000000"/>
                <w:sz w:val="21"/>
                <w:szCs w:val="21"/>
              </w:rPr>
              <w:br/>
              <w:t>Venue: National Ballroom Foyer, Hotel Realm</w:t>
            </w:r>
          </w:p>
        </w:tc>
      </w:tr>
      <w:tr w:rsidR="0085791A" w:rsidRPr="0085791A" w:rsidTr="0085791A">
        <w:trPr>
          <w:tblCellSpacing w:w="15" w:type="dxa"/>
        </w:trPr>
        <w:tc>
          <w:tcPr>
            <w:tcW w:w="850" w:type="pct"/>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9:15am - 10:00am</w:t>
            </w:r>
          </w:p>
        </w:tc>
        <w:tc>
          <w:tcPr>
            <w:tcW w:w="0" w:type="auto"/>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Concurrent Session 21 – Changes</w:t>
            </w:r>
            <w:r w:rsidRPr="0085791A">
              <w:rPr>
                <w:rFonts w:ascii="Verdana" w:eastAsia="Times New Roman" w:hAnsi="Verdana" w:cs="Times New Roman"/>
                <w:color w:val="000000"/>
                <w:sz w:val="21"/>
                <w:szCs w:val="21"/>
              </w:rPr>
              <w:br/>
              <w:t>Room: National Ballroom 1</w:t>
            </w:r>
            <w:r w:rsidRPr="0085791A">
              <w:rPr>
                <w:rFonts w:ascii="Verdana" w:eastAsia="Times New Roman" w:hAnsi="Verdana" w:cs="Times New Roman"/>
                <w:color w:val="000000"/>
                <w:sz w:val="21"/>
                <w:szCs w:val="21"/>
              </w:rPr>
              <w:br/>
              <w:t>Chair: Emma Grist</w:t>
            </w:r>
            <w:r w:rsidRPr="0085791A">
              <w:rPr>
                <w:rFonts w:ascii="Verdana" w:eastAsia="Times New Roman" w:hAnsi="Verdana" w:cs="Times New Roman"/>
                <w:color w:val="000000"/>
                <w:sz w:val="21"/>
                <w:szCs w:val="21"/>
              </w:rPr>
              <w:br/>
            </w:r>
            <w:r w:rsidRPr="0085791A">
              <w:rPr>
                <w:rFonts w:ascii="Verdana" w:eastAsia="Times New Roman" w:hAnsi="Verdana" w:cs="Times New Roman"/>
                <w:color w:val="000000"/>
                <w:sz w:val="21"/>
                <w:szCs w:val="21"/>
              </w:rPr>
              <w:br/>
              <w:t>Advances in communication of student requirements from Disability Support Services to faculty</w:t>
            </w:r>
            <w:r w:rsidRPr="0085791A">
              <w:rPr>
                <w:rFonts w:ascii="Verdana" w:eastAsia="Times New Roman" w:hAnsi="Verdana" w:cs="Times New Roman"/>
                <w:color w:val="000000"/>
                <w:sz w:val="21"/>
                <w:szCs w:val="21"/>
              </w:rPr>
              <w:br/>
            </w:r>
            <w:r w:rsidRPr="0085791A">
              <w:rPr>
                <w:rFonts w:ascii="Verdana" w:eastAsia="Times New Roman" w:hAnsi="Verdana" w:cs="Times New Roman"/>
                <w:b/>
                <w:bCs/>
                <w:color w:val="000000"/>
                <w:sz w:val="21"/>
                <w:szCs w:val="21"/>
              </w:rPr>
              <w:t>Matthew Salas</w:t>
            </w:r>
          </w:p>
        </w:tc>
      </w:tr>
      <w:tr w:rsidR="0085791A" w:rsidRPr="0085791A" w:rsidTr="0085791A">
        <w:trPr>
          <w:tblCellSpacing w:w="15" w:type="dxa"/>
        </w:trPr>
        <w:tc>
          <w:tcPr>
            <w:tcW w:w="850" w:type="pct"/>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lastRenderedPageBreak/>
              <w:t>9:15am - 10:00am</w:t>
            </w:r>
          </w:p>
        </w:tc>
        <w:tc>
          <w:tcPr>
            <w:tcW w:w="0" w:type="auto"/>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Concurrent Session 22 - Challenges</w:t>
            </w:r>
            <w:r w:rsidRPr="0085791A">
              <w:rPr>
                <w:rFonts w:ascii="Verdana" w:eastAsia="Times New Roman" w:hAnsi="Verdana" w:cs="Times New Roman"/>
                <w:color w:val="000000"/>
                <w:sz w:val="21"/>
                <w:szCs w:val="21"/>
              </w:rPr>
              <w:br/>
              <w:t>Room: National Ballroom 2</w:t>
            </w:r>
            <w:r w:rsidRPr="0085791A">
              <w:rPr>
                <w:rFonts w:ascii="Verdana" w:eastAsia="Times New Roman" w:hAnsi="Verdana" w:cs="Times New Roman"/>
                <w:color w:val="000000"/>
                <w:sz w:val="21"/>
                <w:szCs w:val="21"/>
              </w:rPr>
              <w:br/>
              <w:t xml:space="preserve">Chair: Hayley </w:t>
            </w:r>
            <w:proofErr w:type="spellStart"/>
            <w:r w:rsidRPr="0085791A">
              <w:rPr>
                <w:rFonts w:ascii="Verdana" w:eastAsia="Times New Roman" w:hAnsi="Verdana" w:cs="Times New Roman"/>
                <w:color w:val="000000"/>
                <w:sz w:val="21"/>
                <w:szCs w:val="21"/>
              </w:rPr>
              <w:t>Torabi</w:t>
            </w:r>
            <w:proofErr w:type="spellEnd"/>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Access to Graphics by Vision Impaired Students</w:t>
            </w:r>
            <w:r w:rsidRPr="0085791A">
              <w:rPr>
                <w:rFonts w:ascii="Verdana" w:eastAsia="Times New Roman" w:hAnsi="Verdana" w:cs="Times New Roman"/>
                <w:color w:val="000000"/>
                <w:sz w:val="21"/>
                <w:szCs w:val="21"/>
              </w:rPr>
              <w:br/>
            </w:r>
            <w:r w:rsidRPr="0085791A">
              <w:rPr>
                <w:rFonts w:ascii="Verdana" w:eastAsia="Times New Roman" w:hAnsi="Verdana" w:cs="Times New Roman"/>
                <w:b/>
                <w:bCs/>
                <w:color w:val="000000"/>
                <w:sz w:val="21"/>
                <w:szCs w:val="21"/>
              </w:rPr>
              <w:t>Leona Holloway</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Changes:</w:t>
            </w:r>
            <w:r w:rsidRPr="0085791A">
              <w:rPr>
                <w:rFonts w:ascii="Verdana" w:eastAsia="Times New Roman" w:hAnsi="Verdana" w:cs="Times New Roman"/>
                <w:color w:val="000000"/>
                <w:sz w:val="21"/>
                <w:szCs w:val="21"/>
              </w:rPr>
              <w:br/>
              <w:t>Reaching for the Cloud: Can Cloud Based Software, and "google" Environments Assist Students who Have a Disability?</w:t>
            </w:r>
            <w:r w:rsidRPr="0085791A">
              <w:rPr>
                <w:rFonts w:ascii="Verdana" w:eastAsia="Times New Roman" w:hAnsi="Verdana" w:cs="Times New Roman"/>
                <w:color w:val="000000"/>
                <w:sz w:val="21"/>
                <w:szCs w:val="21"/>
              </w:rPr>
              <w:br/>
            </w:r>
            <w:r w:rsidRPr="0085791A">
              <w:rPr>
                <w:rFonts w:ascii="Verdana" w:eastAsia="Times New Roman" w:hAnsi="Verdana" w:cs="Times New Roman"/>
                <w:b/>
                <w:bCs/>
                <w:color w:val="000000"/>
                <w:sz w:val="21"/>
                <w:szCs w:val="21"/>
              </w:rPr>
              <w:t xml:space="preserve">Anita </w:t>
            </w:r>
            <w:proofErr w:type="spellStart"/>
            <w:r w:rsidRPr="0085791A">
              <w:rPr>
                <w:rFonts w:ascii="Verdana" w:eastAsia="Times New Roman" w:hAnsi="Verdana" w:cs="Times New Roman"/>
                <w:b/>
                <w:bCs/>
                <w:color w:val="000000"/>
                <w:sz w:val="21"/>
                <w:szCs w:val="21"/>
              </w:rPr>
              <w:t>Raftery</w:t>
            </w:r>
            <w:proofErr w:type="spellEnd"/>
          </w:p>
        </w:tc>
      </w:tr>
      <w:tr w:rsidR="0085791A" w:rsidRPr="0085791A" w:rsidTr="0085791A">
        <w:trPr>
          <w:tblCellSpacing w:w="15" w:type="dxa"/>
        </w:trPr>
        <w:tc>
          <w:tcPr>
            <w:tcW w:w="850" w:type="pct"/>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9:15am - 10:00am</w:t>
            </w:r>
          </w:p>
        </w:tc>
        <w:tc>
          <w:tcPr>
            <w:tcW w:w="0" w:type="auto"/>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Concurrent Session 23 - Choice</w:t>
            </w:r>
            <w:r w:rsidRPr="0085791A">
              <w:rPr>
                <w:rFonts w:ascii="Verdana" w:eastAsia="Times New Roman" w:hAnsi="Verdana" w:cs="Times New Roman"/>
                <w:color w:val="000000"/>
                <w:sz w:val="21"/>
                <w:szCs w:val="21"/>
              </w:rPr>
              <w:br/>
              <w:t>Room: National Ballroom 3</w:t>
            </w:r>
            <w:r w:rsidRPr="0085791A">
              <w:rPr>
                <w:rFonts w:ascii="Verdana" w:eastAsia="Times New Roman" w:hAnsi="Verdana" w:cs="Times New Roman"/>
                <w:color w:val="000000"/>
                <w:sz w:val="21"/>
                <w:szCs w:val="21"/>
              </w:rPr>
              <w:br/>
              <w:t>Chair: Sue Hancock</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BATYR: Giving a voice to the elephant in the room</w:t>
            </w:r>
            <w:r w:rsidRPr="0085791A">
              <w:rPr>
                <w:rFonts w:ascii="Verdana" w:eastAsia="Times New Roman" w:hAnsi="Verdana" w:cs="Times New Roman"/>
                <w:color w:val="000000"/>
                <w:sz w:val="21"/>
                <w:szCs w:val="21"/>
              </w:rPr>
              <w:br/>
            </w:r>
            <w:r w:rsidRPr="0085791A">
              <w:rPr>
                <w:rFonts w:ascii="Verdana" w:eastAsia="Times New Roman" w:hAnsi="Verdana" w:cs="Times New Roman"/>
                <w:b/>
                <w:bCs/>
                <w:color w:val="000000"/>
                <w:sz w:val="21"/>
                <w:szCs w:val="21"/>
              </w:rPr>
              <w:t xml:space="preserve">Sam </w:t>
            </w:r>
            <w:proofErr w:type="spellStart"/>
            <w:r w:rsidRPr="0085791A">
              <w:rPr>
                <w:rFonts w:ascii="Verdana" w:eastAsia="Times New Roman" w:hAnsi="Verdana" w:cs="Times New Roman"/>
                <w:b/>
                <w:bCs/>
                <w:color w:val="000000"/>
                <w:sz w:val="21"/>
                <w:szCs w:val="21"/>
              </w:rPr>
              <w:t>Refshauge</w:t>
            </w:r>
            <w:proofErr w:type="spellEnd"/>
          </w:p>
        </w:tc>
      </w:tr>
      <w:tr w:rsidR="0085791A" w:rsidRPr="0085791A" w:rsidTr="0085791A">
        <w:trPr>
          <w:tblCellSpacing w:w="15" w:type="dxa"/>
        </w:trPr>
        <w:tc>
          <w:tcPr>
            <w:tcW w:w="850" w:type="pct"/>
            <w:shd w:val="clear" w:color="auto" w:fill="C9E9FC"/>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10:00am - 10:30am</w:t>
            </w:r>
          </w:p>
        </w:tc>
        <w:tc>
          <w:tcPr>
            <w:tcW w:w="0" w:type="auto"/>
            <w:shd w:val="clear" w:color="auto" w:fill="C9E9FC"/>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MORNING TEA &amp; EXHIBITION</w:t>
            </w:r>
            <w:r w:rsidRPr="0085791A">
              <w:rPr>
                <w:rFonts w:ascii="Verdana" w:eastAsia="Times New Roman" w:hAnsi="Verdana" w:cs="Times New Roman"/>
                <w:color w:val="000000"/>
                <w:sz w:val="21"/>
                <w:szCs w:val="21"/>
              </w:rPr>
              <w:br/>
              <w:t>Room: National Ballroom Foyer</w:t>
            </w:r>
          </w:p>
        </w:tc>
      </w:tr>
      <w:tr w:rsidR="0085791A" w:rsidRPr="0085791A" w:rsidTr="0085791A">
        <w:trPr>
          <w:tblCellSpacing w:w="15" w:type="dxa"/>
        </w:trPr>
        <w:tc>
          <w:tcPr>
            <w:tcW w:w="850" w:type="pct"/>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10:30am - 12:30pm</w:t>
            </w:r>
          </w:p>
        </w:tc>
        <w:tc>
          <w:tcPr>
            <w:tcW w:w="0" w:type="auto"/>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Keynote Address</w:t>
            </w:r>
            <w:r w:rsidRPr="0085791A">
              <w:rPr>
                <w:rFonts w:ascii="Verdana" w:eastAsia="Times New Roman" w:hAnsi="Verdana" w:cs="Times New Roman"/>
                <w:color w:val="000000"/>
                <w:sz w:val="21"/>
                <w:szCs w:val="21"/>
              </w:rPr>
              <w:br/>
              <w:t>Room: National Ballroom 2 &amp; 3</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Keynote Address - An Overview of NDIS and Education </w:t>
            </w:r>
            <w:r w:rsidRPr="0085791A">
              <w:rPr>
                <w:rFonts w:ascii="Verdana" w:eastAsia="Times New Roman" w:hAnsi="Verdana" w:cs="Times New Roman"/>
                <w:color w:val="000000"/>
                <w:sz w:val="21"/>
                <w:szCs w:val="21"/>
              </w:rPr>
              <w:br/>
              <w:t xml:space="preserve">Peter De </w:t>
            </w:r>
            <w:proofErr w:type="spellStart"/>
            <w:r w:rsidRPr="0085791A">
              <w:rPr>
                <w:rFonts w:ascii="Verdana" w:eastAsia="Times New Roman" w:hAnsi="Verdana" w:cs="Times New Roman"/>
                <w:color w:val="000000"/>
                <w:sz w:val="21"/>
                <w:szCs w:val="21"/>
              </w:rPr>
              <w:t>Natris</w:t>
            </w:r>
            <w:proofErr w:type="spellEnd"/>
            <w:r w:rsidRPr="0085791A">
              <w:rPr>
                <w:rFonts w:ascii="Verdana" w:eastAsia="Times New Roman" w:hAnsi="Verdana" w:cs="Times New Roman"/>
                <w:color w:val="000000"/>
                <w:sz w:val="21"/>
                <w:szCs w:val="21"/>
              </w:rPr>
              <w:t>, National Disability Insurance Agency (NDIA)</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Keynote Address - Transitions</w:t>
            </w:r>
            <w:r w:rsidRPr="0085791A">
              <w:rPr>
                <w:rFonts w:ascii="Verdana" w:eastAsia="Times New Roman" w:hAnsi="Verdana" w:cs="Times New Roman"/>
                <w:color w:val="000000"/>
                <w:sz w:val="21"/>
                <w:szCs w:val="21"/>
              </w:rPr>
              <w:br/>
            </w:r>
            <w:hyperlink r:id="rId21" w:anchor="salthouse_sue" w:history="1">
              <w:r w:rsidRPr="0085791A">
                <w:rPr>
                  <w:rFonts w:ascii="Verdana" w:eastAsia="Times New Roman" w:hAnsi="Verdana" w:cs="Times New Roman"/>
                  <w:color w:val="009FE3"/>
                  <w:sz w:val="21"/>
                  <w:szCs w:val="21"/>
                  <w:u w:val="single"/>
                </w:rPr>
                <w:t xml:space="preserve">Sue </w:t>
              </w:r>
              <w:proofErr w:type="spellStart"/>
              <w:r w:rsidRPr="0085791A">
                <w:rPr>
                  <w:rFonts w:ascii="Verdana" w:eastAsia="Times New Roman" w:hAnsi="Verdana" w:cs="Times New Roman"/>
                  <w:color w:val="009FE3"/>
                  <w:sz w:val="21"/>
                  <w:szCs w:val="21"/>
                  <w:u w:val="single"/>
                </w:rPr>
                <w:t>Salthouse</w:t>
              </w:r>
              <w:proofErr w:type="spellEnd"/>
            </w:hyperlink>
            <w:r w:rsidRPr="0085791A">
              <w:rPr>
                <w:rFonts w:ascii="Verdana" w:eastAsia="Times New Roman" w:hAnsi="Verdana" w:cs="Times New Roman"/>
                <w:color w:val="000000"/>
                <w:sz w:val="21"/>
                <w:szCs w:val="21"/>
              </w:rPr>
              <w:t>, Women with Disabilities ACT</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Why do students undertake tertiary education? We could point to an altruistic desire for knowledge and skills for their own sake, or a need to meet the expectations of the family, or partially a desire to acquire status in our communities - but realistically the aspiration for tertiary qualifications is to improve their chances in the workforce. Students with disabilities, facing significant barriers to workforce entry, have heightened need for a tertiary ticket. Your work is to enhance this pathway. Thus, a focus on employment outcomes for these students is one measure that we could take of your success. What is the best way to support students with disabilities to ensure successful completions and transition to the workforce? Is assisting that transition part of the job, or is it peripheral? Do the Education Standards help or hinder your work, and will the National Disability Insurance Scheme (NDIS) have any effect on making transitions more successful?</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Keynote Address - Sport as a Tool for Social Inclusion – My Journey from Athlete to Sports Administrator</w:t>
            </w:r>
            <w:r w:rsidRPr="0085791A">
              <w:rPr>
                <w:rFonts w:ascii="Verdana" w:eastAsia="Times New Roman" w:hAnsi="Verdana" w:cs="Times New Roman"/>
                <w:color w:val="000000"/>
                <w:sz w:val="21"/>
                <w:szCs w:val="21"/>
              </w:rPr>
              <w:br/>
            </w:r>
            <w:hyperlink r:id="rId22" w:anchor="nicholson_richard" w:history="1">
              <w:r w:rsidRPr="0085791A">
                <w:rPr>
                  <w:rFonts w:ascii="Verdana" w:eastAsia="Times New Roman" w:hAnsi="Verdana" w:cs="Times New Roman"/>
                  <w:color w:val="009FE3"/>
                  <w:sz w:val="21"/>
                  <w:szCs w:val="21"/>
                  <w:u w:val="single"/>
                </w:rPr>
                <w:t>Richard Nicholson</w:t>
              </w:r>
            </w:hyperlink>
            <w:r w:rsidRPr="0085791A">
              <w:rPr>
                <w:rFonts w:ascii="Verdana" w:eastAsia="Times New Roman" w:hAnsi="Verdana" w:cs="Times New Roman"/>
                <w:color w:val="000000"/>
                <w:sz w:val="21"/>
                <w:szCs w:val="21"/>
              </w:rPr>
              <w:t>, Paralympian, Athlete in Residence, University of Canberra</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 xml:space="preserve">With a sporting career that spans over 30 years that began at age 12 in gymnastics and has transitioned through Paralympic powerlifting and finally road and track wheelchair racing, combined with 17 years working at the Australian Sports Commission and the </w:t>
            </w:r>
            <w:r w:rsidRPr="0085791A">
              <w:rPr>
                <w:rFonts w:ascii="Verdana" w:eastAsia="Times New Roman" w:hAnsi="Verdana" w:cs="Times New Roman"/>
                <w:color w:val="000000"/>
                <w:sz w:val="21"/>
                <w:szCs w:val="21"/>
              </w:rPr>
              <w:lastRenderedPageBreak/>
              <w:t>Australian Institute of Sport as a sports administrator, Richard has seen significant change in the world of disability sport.</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t>As a young boy Richard’s life was changed forever by two people who were ‘just doing their jobs’ but in reality were very forward thinking in their understanding of disability and inclusion and would be regarded these days as change agents. Richard’s sporting journey includes five Paralympics Games, six World Championships, three Commonwealth Games and many other competitions, marathons and road races around the world.</w:t>
            </w:r>
          </w:p>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Conference Wrap up</w:t>
            </w:r>
            <w:r w:rsidRPr="0085791A">
              <w:rPr>
                <w:rFonts w:ascii="Verdana" w:eastAsia="Times New Roman" w:hAnsi="Verdana" w:cs="Times New Roman"/>
                <w:color w:val="000000"/>
                <w:sz w:val="21"/>
                <w:szCs w:val="21"/>
              </w:rPr>
              <w:br/>
            </w:r>
            <w:hyperlink r:id="rId23" w:anchor="jacobs_genevieve" w:history="1">
              <w:r w:rsidRPr="0085791A">
                <w:rPr>
                  <w:rFonts w:ascii="Verdana" w:eastAsia="Times New Roman" w:hAnsi="Verdana" w:cs="Times New Roman"/>
                  <w:color w:val="009FE3"/>
                  <w:sz w:val="21"/>
                  <w:szCs w:val="21"/>
                  <w:u w:val="single"/>
                </w:rPr>
                <w:t>Genevieve Jacobs</w:t>
              </w:r>
            </w:hyperlink>
            <w:r w:rsidRPr="0085791A">
              <w:rPr>
                <w:rFonts w:ascii="Verdana" w:eastAsia="Times New Roman" w:hAnsi="Verdana" w:cs="Times New Roman"/>
                <w:color w:val="000000"/>
                <w:sz w:val="21"/>
                <w:szCs w:val="21"/>
              </w:rPr>
              <w:t> &amp; Pathways 13 Conference Co- Chairs/ATEND</w:t>
            </w:r>
          </w:p>
        </w:tc>
      </w:tr>
      <w:tr w:rsidR="0085791A" w:rsidRPr="0085791A" w:rsidTr="0085791A">
        <w:trPr>
          <w:tblCellSpacing w:w="15" w:type="dxa"/>
        </w:trPr>
        <w:tc>
          <w:tcPr>
            <w:tcW w:w="850" w:type="pct"/>
            <w:shd w:val="clear" w:color="auto" w:fill="C9E9FC"/>
            <w:tcMar>
              <w:top w:w="30" w:type="dxa"/>
              <w:left w:w="60" w:type="dxa"/>
              <w:bottom w:w="30" w:type="dxa"/>
              <w:right w:w="60" w:type="dxa"/>
            </w:tcMar>
            <w:hideMark/>
          </w:tcPr>
          <w:p w:rsidR="0085791A" w:rsidRPr="0085791A" w:rsidRDefault="0085791A" w:rsidP="0085791A">
            <w:pPr>
              <w:spacing w:after="100" w:afterAutospacing="1" w:line="240" w:lineRule="atLeast"/>
              <w:rPr>
                <w:rFonts w:ascii="Verdana" w:eastAsia="Times New Roman" w:hAnsi="Verdana" w:cs="Times New Roman"/>
                <w:color w:val="000000"/>
                <w:sz w:val="21"/>
                <w:szCs w:val="21"/>
              </w:rPr>
            </w:pPr>
            <w:r w:rsidRPr="0085791A">
              <w:rPr>
                <w:rFonts w:ascii="Verdana" w:eastAsia="Times New Roman" w:hAnsi="Verdana" w:cs="Times New Roman"/>
                <w:color w:val="000000"/>
                <w:sz w:val="21"/>
                <w:szCs w:val="21"/>
              </w:rPr>
              <w:lastRenderedPageBreak/>
              <w:t>12:30pm - 1:00pm</w:t>
            </w:r>
          </w:p>
        </w:tc>
        <w:tc>
          <w:tcPr>
            <w:tcW w:w="0" w:type="auto"/>
            <w:shd w:val="clear" w:color="auto" w:fill="C9E9FC"/>
            <w:tcMar>
              <w:top w:w="30" w:type="dxa"/>
              <w:left w:w="60" w:type="dxa"/>
              <w:bottom w:w="30" w:type="dxa"/>
              <w:right w:w="60" w:type="dxa"/>
            </w:tcMar>
            <w:hideMark/>
          </w:tcPr>
          <w:p w:rsidR="0085791A" w:rsidRPr="0085791A" w:rsidRDefault="0085791A" w:rsidP="0085791A">
            <w:pPr>
              <w:spacing w:after="0" w:line="240" w:lineRule="atLeast"/>
              <w:rPr>
                <w:rFonts w:ascii="Verdana" w:eastAsia="Times New Roman" w:hAnsi="Verdana" w:cs="Times New Roman"/>
                <w:color w:val="000000"/>
                <w:sz w:val="21"/>
                <w:szCs w:val="21"/>
              </w:rPr>
            </w:pPr>
            <w:r w:rsidRPr="0085791A">
              <w:rPr>
                <w:rFonts w:ascii="Verdana" w:eastAsia="Times New Roman" w:hAnsi="Verdana" w:cs="Times New Roman"/>
                <w:b/>
                <w:bCs/>
                <w:color w:val="000000"/>
                <w:sz w:val="21"/>
                <w:szCs w:val="21"/>
              </w:rPr>
              <w:t>Conference Close</w:t>
            </w:r>
          </w:p>
        </w:tc>
      </w:tr>
    </w:tbl>
    <w:p w:rsidR="00A21BBE" w:rsidRPr="0085791A" w:rsidRDefault="00A21BBE" w:rsidP="0085791A"/>
    <w:sectPr w:rsidR="00A21BBE" w:rsidRPr="0085791A" w:rsidSect="00625C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61FED"/>
    <w:multiLevelType w:val="multilevel"/>
    <w:tmpl w:val="2126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EEA"/>
    <w:rsid w:val="00625C85"/>
    <w:rsid w:val="006D7FE2"/>
    <w:rsid w:val="007B6B8E"/>
    <w:rsid w:val="0085791A"/>
    <w:rsid w:val="00A21BBE"/>
    <w:rsid w:val="00F07EE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2B7F3"/>
  <w15:chartTrackingRefBased/>
  <w15:docId w15:val="{605F2478-6259-421C-8DC5-AACCF320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579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791A"/>
    <w:rPr>
      <w:rFonts w:ascii="Times New Roman" w:eastAsia="Times New Roman" w:hAnsi="Times New Roman" w:cs="Times New Roman"/>
      <w:b/>
      <w:bCs/>
      <w:sz w:val="27"/>
      <w:szCs w:val="27"/>
    </w:rPr>
  </w:style>
  <w:style w:type="paragraph" w:customStyle="1" w:styleId="time">
    <w:name w:val="time"/>
    <w:basedOn w:val="Normal"/>
    <w:rsid w:val="008579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579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791A"/>
    <w:rPr>
      <w:color w:val="0000FF"/>
      <w:u w:val="single"/>
    </w:rPr>
  </w:style>
  <w:style w:type="character" w:customStyle="1" w:styleId="apple-converted-space">
    <w:name w:val="apple-converted-space"/>
    <w:basedOn w:val="DefaultParagraphFont"/>
    <w:rsid w:val="00857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92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hways.consec.com.au/speakers.html" TargetMode="External"/><Relationship Id="rId13" Type="http://schemas.openxmlformats.org/officeDocument/2006/relationships/hyperlink" Target="http://www.pathways.consec.com.au/speakers.html" TargetMode="External"/><Relationship Id="rId18" Type="http://schemas.openxmlformats.org/officeDocument/2006/relationships/hyperlink" Target="http://www.pathways.consec.com.au/speakers.html" TargetMode="External"/><Relationship Id="rId3" Type="http://schemas.openxmlformats.org/officeDocument/2006/relationships/settings" Target="settings.xml"/><Relationship Id="rId21" Type="http://schemas.openxmlformats.org/officeDocument/2006/relationships/hyperlink" Target="http://www.pathways.consec.com.au/speakers.html" TargetMode="External"/><Relationship Id="rId7" Type="http://schemas.openxmlformats.org/officeDocument/2006/relationships/hyperlink" Target="http://www.pathways.consec.com.au/speakers.html" TargetMode="External"/><Relationship Id="rId12" Type="http://schemas.openxmlformats.org/officeDocument/2006/relationships/hyperlink" Target="http://www.pathways.consec.com.au/speakers.html" TargetMode="External"/><Relationship Id="rId17" Type="http://schemas.openxmlformats.org/officeDocument/2006/relationships/hyperlink" Target="http://www.pathways.consec.com.au/speakers.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athways.consec.com.au/speakers.html" TargetMode="External"/><Relationship Id="rId20" Type="http://schemas.openxmlformats.org/officeDocument/2006/relationships/hyperlink" Target="http://www.pathways.consec.com.au/speakers.html" TargetMode="External"/><Relationship Id="rId1" Type="http://schemas.openxmlformats.org/officeDocument/2006/relationships/numbering" Target="numbering.xml"/><Relationship Id="rId6" Type="http://schemas.openxmlformats.org/officeDocument/2006/relationships/hyperlink" Target="http://www.pathways.consec.com.au/speakers.html" TargetMode="External"/><Relationship Id="rId11" Type="http://schemas.openxmlformats.org/officeDocument/2006/relationships/hyperlink" Target="http://www.pathways.consec.com.au/speakers.html"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pathways.consec.com.au/speakers.html" TargetMode="External"/><Relationship Id="rId23" Type="http://schemas.openxmlformats.org/officeDocument/2006/relationships/hyperlink" Target="http://www.pathways.consec.com.au/speakers.html" TargetMode="External"/><Relationship Id="rId10" Type="http://schemas.openxmlformats.org/officeDocument/2006/relationships/hyperlink" Target="http://www.pathways.consec.com.au/speakers.html" TargetMode="External"/><Relationship Id="rId19" Type="http://schemas.openxmlformats.org/officeDocument/2006/relationships/hyperlink" Target="http://www.pathways.consec.com.au/speakers.html" TargetMode="External"/><Relationship Id="rId4" Type="http://schemas.openxmlformats.org/officeDocument/2006/relationships/webSettings" Target="webSettings.xml"/><Relationship Id="rId9" Type="http://schemas.openxmlformats.org/officeDocument/2006/relationships/hyperlink" Target="http://www.pathways.consec.com.au/speakers.html" TargetMode="External"/><Relationship Id="rId14" Type="http://schemas.openxmlformats.org/officeDocument/2006/relationships/hyperlink" Target="http://www.pathways.consec.com.au/speakers.html" TargetMode="External"/><Relationship Id="rId22" Type="http://schemas.openxmlformats.org/officeDocument/2006/relationships/hyperlink" Target="http://www.pathways.consec.com.au/speak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9</Pages>
  <Words>2574</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Tasmania</Company>
  <LinksUpToDate>false</LinksUpToDate>
  <CharactersWithSpaces>17218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4</cp:revision>
  <cp:lastPrinted>2016-12-19T04:39:00Z</cp:lastPrinted>
  <dcterms:created xsi:type="dcterms:W3CDTF">2016-12-19T00:12:00Z</dcterms:created>
  <dcterms:modified xsi:type="dcterms:W3CDTF">2016-12-19T04:40:00Z</dcterms:modified>
</cp:coreProperties>
</file>